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5F27C" w14:textId="14691D73" w:rsidR="00993DD3" w:rsidRPr="008C2EF6" w:rsidRDefault="005910B7">
      <w:pPr>
        <w:rPr>
          <w:sz w:val="44"/>
          <w:szCs w:val="44"/>
        </w:rPr>
      </w:pPr>
      <w:r w:rsidRPr="008C2EF6">
        <w:rPr>
          <w:sz w:val="44"/>
          <w:szCs w:val="44"/>
        </w:rPr>
        <w:t>Brukermanual bedreVANN 3.0</w:t>
      </w:r>
    </w:p>
    <w:p w14:paraId="45D547D2" w14:textId="78BDB938" w:rsidR="005910B7" w:rsidRPr="008C2EF6" w:rsidRDefault="005910B7">
      <w:pPr>
        <w:rPr>
          <w:sz w:val="32"/>
          <w:szCs w:val="32"/>
        </w:rPr>
      </w:pPr>
      <w:r w:rsidRPr="008C2EF6">
        <w:rPr>
          <w:sz w:val="32"/>
          <w:szCs w:val="32"/>
        </w:rPr>
        <w:t>Versjon 1.0</w:t>
      </w:r>
    </w:p>
    <w:p w14:paraId="048F5E82" w14:textId="59F6AAE7" w:rsidR="005910B7" w:rsidRPr="008C2EF6" w:rsidRDefault="005910B7">
      <w:pPr>
        <w:rPr>
          <w:sz w:val="20"/>
          <w:szCs w:val="20"/>
        </w:rPr>
      </w:pPr>
      <w:r w:rsidRPr="008C2EF6">
        <w:rPr>
          <w:sz w:val="20"/>
          <w:szCs w:val="20"/>
        </w:rPr>
        <w:t>Oppdatert 1</w:t>
      </w:r>
      <w:r w:rsidR="008C2EF6" w:rsidRPr="008C2EF6">
        <w:rPr>
          <w:sz w:val="20"/>
          <w:szCs w:val="20"/>
        </w:rPr>
        <w:t>6</w:t>
      </w:r>
      <w:r w:rsidRPr="008C2EF6">
        <w:rPr>
          <w:sz w:val="20"/>
          <w:szCs w:val="20"/>
        </w:rPr>
        <w:t>.03.26</w:t>
      </w:r>
    </w:p>
    <w:p w14:paraId="4ED59F9C" w14:textId="77777777" w:rsidR="005910B7" w:rsidRDefault="005910B7"/>
    <w:p w14:paraId="15305A32" w14:textId="77777777" w:rsidR="005910B7" w:rsidRDefault="005910B7"/>
    <w:p w14:paraId="6DBC4A24" w14:textId="77777777" w:rsidR="005910B7" w:rsidRDefault="005910B7"/>
    <w:p w14:paraId="0CF76A03" w14:textId="4FEF4031" w:rsidR="005910B7" w:rsidRDefault="005910B7">
      <w:r>
        <w:rPr>
          <w:noProof/>
        </w:rPr>
        <w:drawing>
          <wp:inline distT="0" distB="0" distL="0" distR="0" wp14:anchorId="3CD4197E" wp14:editId="19CFB213">
            <wp:extent cx="5041900" cy="4980940"/>
            <wp:effectExtent l="0" t="0" r="6350" b="0"/>
            <wp:docPr id="205119492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498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EF03B" w14:textId="77777777" w:rsidR="005910B7" w:rsidRDefault="005910B7"/>
    <w:p w14:paraId="5E617BF3" w14:textId="77777777" w:rsidR="005910B7" w:rsidRDefault="005910B7"/>
    <w:p w14:paraId="27A066F2" w14:textId="77777777" w:rsidR="005910B7" w:rsidRDefault="005910B7"/>
    <w:p w14:paraId="663D376D" w14:textId="77777777" w:rsidR="005910B7" w:rsidRDefault="005910B7"/>
    <w:p w14:paraId="4B095499" w14:textId="3FFF6040" w:rsidR="005910B7" w:rsidRDefault="005910B7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1285682039"/>
        <w:docPartObj>
          <w:docPartGallery w:val="Table of Contents"/>
          <w:docPartUnique/>
        </w:docPartObj>
      </w:sdtPr>
      <w:sdtEndPr/>
      <w:sdtContent>
        <w:p w14:paraId="63385B73" w14:textId="77777777" w:rsidR="00F850B2" w:rsidRDefault="00F850B2">
          <w:pPr>
            <w:pStyle w:val="Overskriftforinnholdsfortegnelse"/>
          </w:pPr>
        </w:p>
        <w:p w14:paraId="568FB130" w14:textId="77777777" w:rsidR="00F850B2" w:rsidRDefault="00F850B2">
          <w:pPr>
            <w:pStyle w:val="Overskriftforinnholdsfortegnelse"/>
          </w:pPr>
        </w:p>
        <w:p w14:paraId="53A85BC1" w14:textId="04193840" w:rsidR="00981B79" w:rsidRDefault="00981B79">
          <w:pPr>
            <w:pStyle w:val="Overskriftforinnholdsfortegnelse"/>
          </w:pPr>
          <w:r>
            <w:t>Innhold</w:t>
          </w:r>
        </w:p>
        <w:p w14:paraId="0918481C" w14:textId="59C8E6F8" w:rsidR="00981B79" w:rsidRDefault="5C69FBD7" w:rsidP="5C69FBD7">
          <w:pPr>
            <w:pStyle w:val="INNH2"/>
            <w:tabs>
              <w:tab w:val="right" w:leader="dot" w:pos="9060"/>
            </w:tabs>
            <w:rPr>
              <w:rStyle w:val="Hyperkobling"/>
              <w:noProof/>
            </w:rPr>
          </w:pPr>
          <w:r>
            <w:fldChar w:fldCharType="begin"/>
          </w:r>
          <w:r w:rsidR="00981B79">
            <w:instrText>TOC \o "1-3" \z \u \h</w:instrText>
          </w:r>
          <w:r>
            <w:fldChar w:fldCharType="separate"/>
          </w:r>
          <w:hyperlink w:anchor="_Toc1375490433">
            <w:r w:rsidRPr="5C69FBD7">
              <w:rPr>
                <w:rStyle w:val="Hyperkobling"/>
              </w:rPr>
              <w:t>1.0 bedreVANN 3.0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_Toc1375490433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2</w:t>
            </w:r>
            <w:r w:rsidR="00981B79">
              <w:fldChar w:fldCharType="end"/>
            </w:r>
          </w:hyperlink>
        </w:p>
        <w:p w14:paraId="03930F3A" w14:textId="68488347" w:rsidR="00981B79" w:rsidRDefault="5C69FBD7" w:rsidP="5C69FBD7">
          <w:pPr>
            <w:pStyle w:val="INNH2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2020261734">
            <w:r w:rsidRPr="5C69FBD7">
              <w:rPr>
                <w:rStyle w:val="Hyperkobling"/>
              </w:rPr>
              <w:t>1.1 Brukere og roller i bedreVANN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_Toc2020261734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4</w:t>
            </w:r>
            <w:r w:rsidR="00981B79">
              <w:fldChar w:fldCharType="end"/>
            </w:r>
          </w:hyperlink>
        </w:p>
        <w:p w14:paraId="3BBBD6A3" w14:textId="3EF80B13" w:rsidR="00981B79" w:rsidRDefault="5C69FBD7" w:rsidP="5C69FBD7">
          <w:pPr>
            <w:pStyle w:val="INNH3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1749967228">
            <w:r w:rsidRPr="5C69FBD7">
              <w:rPr>
                <w:rStyle w:val="Hyperkobling"/>
              </w:rPr>
              <w:t>1.1.2 Bruker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_Toc1749967228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4</w:t>
            </w:r>
            <w:r w:rsidR="00981B79">
              <w:fldChar w:fldCharType="end"/>
            </w:r>
          </w:hyperlink>
        </w:p>
        <w:p w14:paraId="30260D1A" w14:textId="31F67254" w:rsidR="00981B79" w:rsidRDefault="5C69FBD7" w:rsidP="5C69FBD7">
          <w:pPr>
            <w:pStyle w:val="INNH3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1942024693">
            <w:r w:rsidRPr="5C69FBD7">
              <w:rPr>
                <w:rStyle w:val="Hyperkobling"/>
              </w:rPr>
              <w:t>1.1.3 Ulike typer brukerroller i bedreVANN: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_Toc1942024693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4</w:t>
            </w:r>
            <w:r w:rsidR="00981B79">
              <w:fldChar w:fldCharType="end"/>
            </w:r>
          </w:hyperlink>
        </w:p>
        <w:p w14:paraId="3ED161E2" w14:textId="63C92421" w:rsidR="00981B79" w:rsidRDefault="5C69FBD7" w:rsidP="5C69FBD7">
          <w:pPr>
            <w:pStyle w:val="INNH2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1167849861">
            <w:r w:rsidRPr="5C69FBD7">
              <w:rPr>
                <w:rStyle w:val="Hyperkobling"/>
              </w:rPr>
              <w:t>2.0 Skjemastruktur i bedreVANN portalen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_Toc1167849861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4</w:t>
            </w:r>
            <w:r w:rsidR="00981B79">
              <w:fldChar w:fldCharType="end"/>
            </w:r>
          </w:hyperlink>
        </w:p>
        <w:p w14:paraId="01A4E0DD" w14:textId="43ABB2A4" w:rsidR="00981B79" w:rsidRDefault="5C69FBD7" w:rsidP="5C69FBD7">
          <w:pPr>
            <w:pStyle w:val="INNH2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1650636684">
            <w:r w:rsidRPr="5C69FBD7">
              <w:rPr>
                <w:rStyle w:val="Hyperkobling"/>
              </w:rPr>
              <w:t>2.1 Hvordan ser du hvilke skjemaer du skal fylle ut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_Toc1650636684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5</w:t>
            </w:r>
            <w:r w:rsidR="00981B79">
              <w:fldChar w:fldCharType="end"/>
            </w:r>
          </w:hyperlink>
        </w:p>
        <w:p w14:paraId="2D5335E2" w14:textId="2104D12B" w:rsidR="00981B79" w:rsidRDefault="5C69FBD7" w:rsidP="5C69FBD7">
          <w:pPr>
            <w:pStyle w:val="INNH2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1993233262">
            <w:r w:rsidRPr="5C69FBD7">
              <w:rPr>
                <w:rStyle w:val="Hyperkobling"/>
              </w:rPr>
              <w:t>3.0 Rapporteringen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_Toc1993233262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6</w:t>
            </w:r>
            <w:r w:rsidR="00981B79">
              <w:fldChar w:fldCharType="end"/>
            </w:r>
          </w:hyperlink>
        </w:p>
        <w:p w14:paraId="6C46F066" w14:textId="6DC2F5FB" w:rsidR="00981B79" w:rsidRDefault="5C69FBD7" w:rsidP="5C69FBD7">
          <w:pPr>
            <w:pStyle w:val="INNH2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242624896">
            <w:r w:rsidRPr="5C69FBD7">
              <w:rPr>
                <w:rStyle w:val="Hyperkobling"/>
              </w:rPr>
              <w:t>3.1 Slik rapporterer du i bedreVANN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_Toc242624896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7</w:t>
            </w:r>
            <w:r w:rsidR="00981B79">
              <w:fldChar w:fldCharType="end"/>
            </w:r>
          </w:hyperlink>
        </w:p>
        <w:p w14:paraId="78816177" w14:textId="4ECE6E1E" w:rsidR="00981B79" w:rsidRDefault="5C69FBD7" w:rsidP="5C69FBD7">
          <w:pPr>
            <w:pStyle w:val="INNH2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1995982679">
            <w:r w:rsidRPr="5C69FBD7">
              <w:rPr>
                <w:rStyle w:val="Hyperkobling"/>
              </w:rPr>
              <w:t>3.2 Tekniske utfordringer og løsninger på disse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_Toc1995982679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8</w:t>
            </w:r>
            <w:r w:rsidR="00981B79">
              <w:fldChar w:fldCharType="end"/>
            </w:r>
          </w:hyperlink>
        </w:p>
        <w:p w14:paraId="168503C0" w14:textId="6DEF85B5" w:rsidR="00981B79" w:rsidRDefault="5C69FBD7" w:rsidP="5C69FBD7">
          <w:pPr>
            <w:pStyle w:val="INNH3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182181982">
            <w:r w:rsidRPr="5C69FBD7">
              <w:rPr>
                <w:rStyle w:val="Hyperkobling"/>
              </w:rPr>
              <w:t>3.2.1 Compose Support portal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_Toc182181982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8</w:t>
            </w:r>
            <w:r w:rsidR="00981B79">
              <w:fldChar w:fldCharType="end"/>
            </w:r>
          </w:hyperlink>
        </w:p>
        <w:p w14:paraId="07ED976C" w14:textId="2F7790BC" w:rsidR="00981B79" w:rsidRDefault="5C69FBD7" w:rsidP="5C69FBD7">
          <w:pPr>
            <w:pStyle w:val="INNH3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651659037">
            <w:r w:rsidRPr="5C69FBD7">
              <w:rPr>
                <w:rStyle w:val="Hyperkobling"/>
              </w:rPr>
              <w:t>3.2.2 Brukere som ikke kommer inn: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_Toc651659037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10</w:t>
            </w:r>
            <w:r w:rsidR="00981B79">
              <w:fldChar w:fldCharType="end"/>
            </w:r>
          </w:hyperlink>
        </w:p>
        <w:p w14:paraId="40D6C654" w14:textId="6B882640" w:rsidR="00981B79" w:rsidRDefault="5C69FBD7" w:rsidP="5C69FBD7">
          <w:pPr>
            <w:pStyle w:val="INNH3"/>
            <w:tabs>
              <w:tab w:val="right" w:leader="dot" w:pos="9060"/>
            </w:tabs>
            <w:rPr>
              <w:rStyle w:val="Hyperkobling"/>
              <w:noProof/>
            </w:rPr>
          </w:pPr>
          <w:hyperlink w:anchor="_Toc163200555">
            <w:r w:rsidRPr="5C69FBD7">
              <w:rPr>
                <w:rStyle w:val="Hyperkobling"/>
              </w:rPr>
              <w:t>3.2.2 Autolagring av data</w:t>
            </w:r>
            <w:r w:rsidR="00981B79">
              <w:tab/>
            </w:r>
            <w:r w:rsidR="00981B79">
              <w:fldChar w:fldCharType="begin"/>
            </w:r>
            <w:r w:rsidR="00981B79">
              <w:instrText>PAGEREF _Toc163200555 \h</w:instrText>
            </w:r>
            <w:r w:rsidR="00981B79">
              <w:fldChar w:fldCharType="separate"/>
            </w:r>
            <w:r w:rsidRPr="5C69FBD7">
              <w:rPr>
                <w:rStyle w:val="Hyperkobling"/>
              </w:rPr>
              <w:t>10</w:t>
            </w:r>
            <w:r w:rsidR="00981B79">
              <w:fldChar w:fldCharType="end"/>
            </w:r>
          </w:hyperlink>
        </w:p>
        <w:p w14:paraId="1294C18B" w14:textId="6B7E1F89" w:rsidR="5C69FBD7" w:rsidRDefault="5C69FBD7" w:rsidP="5C69FBD7">
          <w:pPr>
            <w:pStyle w:val="INNH3"/>
            <w:tabs>
              <w:tab w:val="right" w:leader="dot" w:pos="9060"/>
            </w:tabs>
            <w:rPr>
              <w:rStyle w:val="Hyperkobling"/>
            </w:rPr>
          </w:pPr>
          <w:hyperlink w:anchor="_Toc1158370311">
            <w:r w:rsidRPr="5C69FBD7">
              <w:rPr>
                <w:rStyle w:val="Hyperkobling"/>
              </w:rPr>
              <w:t>3.2.4 Feilmelding ved åpning av skjema</w:t>
            </w:r>
            <w:r>
              <w:tab/>
            </w:r>
            <w:r>
              <w:fldChar w:fldCharType="begin"/>
            </w:r>
            <w:r>
              <w:instrText>PAGEREF _Toc1158370311 \h</w:instrText>
            </w:r>
            <w:r>
              <w:fldChar w:fldCharType="separate"/>
            </w:r>
            <w:r w:rsidRPr="5C69FBD7">
              <w:rPr>
                <w:rStyle w:val="Hyperkobling"/>
              </w:rPr>
              <w:t>10</w:t>
            </w:r>
            <w:r>
              <w:fldChar w:fldCharType="end"/>
            </w:r>
          </w:hyperlink>
          <w:r>
            <w:fldChar w:fldCharType="end"/>
          </w:r>
        </w:p>
      </w:sdtContent>
    </w:sdt>
    <w:p w14:paraId="7CD4D6D2" w14:textId="5EE441A3" w:rsidR="00981B79" w:rsidRDefault="00981B79"/>
    <w:p w14:paraId="73837A74" w14:textId="77777777" w:rsidR="0031680E" w:rsidRDefault="0031680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2D8DA9F" w14:textId="25B3885F" w:rsidR="008C0D77" w:rsidRDefault="008C0D77" w:rsidP="008C0D77">
      <w:pPr>
        <w:pStyle w:val="Overskrift2"/>
      </w:pPr>
      <w:bookmarkStart w:id="0" w:name="_Toc1375490433"/>
      <w:r>
        <w:lastRenderedPageBreak/>
        <w:t>1.0 bedreVANN 3.0</w:t>
      </w:r>
      <w:bookmarkEnd w:id="0"/>
    </w:p>
    <w:p w14:paraId="7728C764" w14:textId="77777777" w:rsidR="008C0D77" w:rsidRDefault="008C0D77"/>
    <w:p w14:paraId="431C5BF4" w14:textId="14280322" w:rsidR="005910B7" w:rsidRPr="00084927" w:rsidRDefault="005910B7">
      <w:pPr>
        <w:rPr>
          <w:rFonts w:ascii="Calibri" w:hAnsi="Calibri" w:cs="Calibri"/>
        </w:rPr>
      </w:pPr>
      <w:r w:rsidRPr="00084927">
        <w:rPr>
          <w:rFonts w:ascii="Calibri" w:hAnsi="Calibri" w:cs="Calibri"/>
        </w:rPr>
        <w:t xml:space="preserve">bedreVANN 3.0 er et </w:t>
      </w:r>
      <w:r w:rsidR="00ED26FF">
        <w:rPr>
          <w:rFonts w:ascii="Calibri" w:hAnsi="Calibri" w:cs="Calibri"/>
        </w:rPr>
        <w:t>benchmarkings</w:t>
      </w:r>
      <w:r w:rsidRPr="00084927">
        <w:rPr>
          <w:rFonts w:ascii="Calibri" w:hAnsi="Calibri" w:cs="Calibri"/>
        </w:rPr>
        <w:t xml:space="preserve">verktøy </w:t>
      </w:r>
      <w:r w:rsidR="00ED26FF">
        <w:rPr>
          <w:rFonts w:ascii="Calibri" w:hAnsi="Calibri" w:cs="Calibri"/>
        </w:rPr>
        <w:t xml:space="preserve">for vann og avløpsbransjen. </w:t>
      </w:r>
    </w:p>
    <w:p w14:paraId="5948969E" w14:textId="51EB641F" w:rsidR="005910B7" w:rsidRPr="00084927" w:rsidRDefault="005910B7">
      <w:pPr>
        <w:rPr>
          <w:rFonts w:ascii="Calibri" w:hAnsi="Calibri" w:cs="Calibri"/>
        </w:rPr>
      </w:pPr>
      <w:r w:rsidRPr="00084927">
        <w:rPr>
          <w:rFonts w:ascii="Calibri" w:hAnsi="Calibri" w:cs="Calibri"/>
        </w:rPr>
        <w:t xml:space="preserve">Resultatene vil bli publisert så raskt som mulig etter endt rapporteringsperiode og </w:t>
      </w:r>
      <w:r w:rsidR="005B19C1">
        <w:rPr>
          <w:rFonts w:ascii="Calibri" w:hAnsi="Calibri" w:cs="Calibri"/>
        </w:rPr>
        <w:t xml:space="preserve">vil </w:t>
      </w:r>
      <w:r w:rsidR="004E54CD">
        <w:rPr>
          <w:rFonts w:ascii="Calibri" w:hAnsi="Calibri" w:cs="Calibri"/>
        </w:rPr>
        <w:t xml:space="preserve">i første omgang </w:t>
      </w:r>
      <w:r w:rsidRPr="00084927">
        <w:rPr>
          <w:rFonts w:ascii="Calibri" w:hAnsi="Calibri" w:cs="Calibri"/>
        </w:rPr>
        <w:t>inneholde data fra 202</w:t>
      </w:r>
      <w:r w:rsidR="004E54CD">
        <w:rPr>
          <w:rFonts w:ascii="Calibri" w:hAnsi="Calibri" w:cs="Calibri"/>
        </w:rPr>
        <w:t>4</w:t>
      </w:r>
      <w:r w:rsidRPr="00084927">
        <w:rPr>
          <w:rFonts w:ascii="Calibri" w:hAnsi="Calibri" w:cs="Calibri"/>
        </w:rPr>
        <w:t xml:space="preserve"> og</w:t>
      </w:r>
      <w:r w:rsidR="004E54CD">
        <w:rPr>
          <w:rFonts w:ascii="Calibri" w:hAnsi="Calibri" w:cs="Calibri"/>
        </w:rPr>
        <w:t xml:space="preserve"> 2025.</w:t>
      </w:r>
      <w:r w:rsidRPr="00084927">
        <w:rPr>
          <w:rFonts w:ascii="Calibri" w:hAnsi="Calibri" w:cs="Calibri"/>
        </w:rPr>
        <w:t xml:space="preserve"> </w:t>
      </w:r>
    </w:p>
    <w:p w14:paraId="71776A77" w14:textId="08BD57BB" w:rsidR="005910B7" w:rsidRPr="00084927" w:rsidRDefault="005910B7">
      <w:pPr>
        <w:rPr>
          <w:rFonts w:ascii="Calibri" w:hAnsi="Calibri" w:cs="Calibri"/>
        </w:rPr>
      </w:pPr>
      <w:r w:rsidRPr="00084927">
        <w:rPr>
          <w:rFonts w:ascii="Calibri" w:hAnsi="Calibri" w:cs="Calibri"/>
        </w:rPr>
        <w:t xml:space="preserve">Den gamle versjonen av bedreVANN er fortsatt operativ, </w:t>
      </w:r>
      <w:r w:rsidR="008C0D77" w:rsidRPr="00084927">
        <w:rPr>
          <w:rFonts w:ascii="Calibri" w:hAnsi="Calibri" w:cs="Calibri"/>
        </w:rPr>
        <w:t xml:space="preserve">så det er fortsatt </w:t>
      </w:r>
      <w:r w:rsidR="00AF6CEF">
        <w:rPr>
          <w:rFonts w:ascii="Calibri" w:hAnsi="Calibri" w:cs="Calibri"/>
        </w:rPr>
        <w:t>mulig</w:t>
      </w:r>
      <w:r w:rsidR="008C0D77" w:rsidRPr="00084927">
        <w:rPr>
          <w:rFonts w:ascii="Calibri" w:hAnsi="Calibri" w:cs="Calibri"/>
        </w:rPr>
        <w:t xml:space="preserve"> å ta ut rapporter med tall fra 2019-2023 der. Ved behov for eldre data bes dere ta kontakt med Norsk Vann. </w:t>
      </w:r>
    </w:p>
    <w:p w14:paraId="59F40BAE" w14:textId="77777777" w:rsidR="008C0D77" w:rsidRPr="00084927" w:rsidRDefault="008C0D77">
      <w:pPr>
        <w:rPr>
          <w:rFonts w:ascii="Calibri" w:hAnsi="Calibri" w:cs="Calibri"/>
        </w:rPr>
      </w:pPr>
    </w:p>
    <w:p w14:paraId="42729101" w14:textId="012A3D0D" w:rsidR="008C0D77" w:rsidRPr="00084927" w:rsidRDefault="008C0D77">
      <w:pPr>
        <w:rPr>
          <w:rFonts w:ascii="Calibri" w:hAnsi="Calibri" w:cs="Calibri"/>
        </w:rPr>
      </w:pPr>
      <w:r w:rsidRPr="00084927">
        <w:rPr>
          <w:rFonts w:ascii="Calibri" w:hAnsi="Calibri" w:cs="Calibri"/>
        </w:rPr>
        <w:t xml:space="preserve">Det faglige innholdet i rapporteringen for 2025 er tilsvarende som for 2024. </w:t>
      </w:r>
    </w:p>
    <w:p w14:paraId="48995510" w14:textId="56C63142" w:rsidR="008C0D77" w:rsidRPr="00084927" w:rsidRDefault="008C0D77">
      <w:pPr>
        <w:rPr>
          <w:rFonts w:ascii="Calibri" w:hAnsi="Calibri" w:cs="Calibri"/>
        </w:rPr>
      </w:pPr>
      <w:r w:rsidRPr="00084927">
        <w:rPr>
          <w:rFonts w:ascii="Calibri" w:hAnsi="Calibri" w:cs="Calibri"/>
        </w:rPr>
        <w:t>Viktige endringer fra gamle bedreVANN til bedreVANN 3.0</w:t>
      </w:r>
    </w:p>
    <w:p w14:paraId="58E6BBD3" w14:textId="2FB54A45" w:rsidR="008C0D77" w:rsidRPr="00084927" w:rsidRDefault="008C0D77">
      <w:pPr>
        <w:rPr>
          <w:rFonts w:ascii="Calibri" w:hAnsi="Calibri" w:cs="Calibri"/>
        </w:rPr>
      </w:pPr>
      <w:r w:rsidRPr="00084927">
        <w:rPr>
          <w:rFonts w:ascii="Calibri" w:hAnsi="Calibri" w:cs="Calibri"/>
        </w:rPr>
        <w:t>-skille mellom rapporteringen av tilnærmet statiske data og årlige resultatdata.</w:t>
      </w:r>
    </w:p>
    <w:p w14:paraId="6D0B1476" w14:textId="5D1CF790" w:rsidR="008C0D77" w:rsidRPr="00084927" w:rsidRDefault="008C0D77">
      <w:pPr>
        <w:rPr>
          <w:rFonts w:ascii="Calibri" w:hAnsi="Calibri" w:cs="Calibri"/>
        </w:rPr>
      </w:pPr>
      <w:r w:rsidRPr="00084927">
        <w:rPr>
          <w:rFonts w:ascii="Calibri" w:hAnsi="Calibri" w:cs="Calibri"/>
        </w:rPr>
        <w:t>-skille mellom skjema for rapportering av data og resultatpresentasjoner</w:t>
      </w:r>
    </w:p>
    <w:p w14:paraId="5DF56151" w14:textId="77777777" w:rsidR="008C0D77" w:rsidRPr="00084927" w:rsidRDefault="008C0D77">
      <w:pPr>
        <w:rPr>
          <w:rFonts w:ascii="Calibri" w:hAnsi="Calibri" w:cs="Calibri"/>
        </w:rPr>
      </w:pPr>
    </w:p>
    <w:p w14:paraId="7701C8BC" w14:textId="268B8A0E" w:rsidR="008C0D77" w:rsidRPr="00084927" w:rsidRDefault="008C0D77">
      <w:pPr>
        <w:rPr>
          <w:rFonts w:ascii="Calibri" w:hAnsi="Calibri" w:cs="Calibri"/>
        </w:rPr>
      </w:pPr>
      <w:r w:rsidRPr="00084927">
        <w:rPr>
          <w:rFonts w:ascii="Calibri" w:hAnsi="Calibri" w:cs="Calibri"/>
        </w:rPr>
        <w:t>Følgende data importeres fra ulike myndigheter:</w:t>
      </w:r>
    </w:p>
    <w:p w14:paraId="653B026F" w14:textId="3B7BB4A3" w:rsidR="008C0D77" w:rsidRPr="00084927" w:rsidRDefault="008C0D77" w:rsidP="008C0D77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84927">
        <w:rPr>
          <w:rFonts w:ascii="Calibri" w:hAnsi="Calibri" w:cs="Calibri"/>
        </w:rPr>
        <w:t>Miljødirektoratet</w:t>
      </w:r>
    </w:p>
    <w:p w14:paraId="54E0017B" w14:textId="71D5917C" w:rsidR="008C0D77" w:rsidRPr="00084927" w:rsidRDefault="008C0D77" w:rsidP="008C0D77">
      <w:pPr>
        <w:pStyle w:val="Listeavsnitt"/>
        <w:numPr>
          <w:ilvl w:val="1"/>
          <w:numId w:val="2"/>
        </w:numPr>
        <w:rPr>
          <w:rFonts w:ascii="Calibri" w:hAnsi="Calibri" w:cs="Calibri"/>
        </w:rPr>
      </w:pPr>
      <w:r w:rsidRPr="00084927">
        <w:rPr>
          <w:rFonts w:ascii="Calibri" w:hAnsi="Calibri" w:cs="Calibri"/>
        </w:rPr>
        <w:t>Renseresultater</w:t>
      </w:r>
    </w:p>
    <w:p w14:paraId="792F084E" w14:textId="098AB908" w:rsidR="008C0D77" w:rsidRPr="00084927" w:rsidRDefault="008C0D77" w:rsidP="008C0D77">
      <w:pPr>
        <w:pStyle w:val="Listeavsnitt"/>
        <w:numPr>
          <w:ilvl w:val="1"/>
          <w:numId w:val="2"/>
        </w:numPr>
        <w:rPr>
          <w:rFonts w:ascii="Calibri" w:hAnsi="Calibri" w:cs="Calibri"/>
        </w:rPr>
      </w:pPr>
      <w:r w:rsidRPr="00084927">
        <w:rPr>
          <w:rFonts w:ascii="Calibri" w:hAnsi="Calibri" w:cs="Calibri"/>
        </w:rPr>
        <w:t>Resultater fra slambehandlingsanleggene</w:t>
      </w:r>
    </w:p>
    <w:p w14:paraId="6F4801B4" w14:textId="55345C04" w:rsidR="008C0D77" w:rsidRPr="00084927" w:rsidRDefault="008C0D77" w:rsidP="008C0D77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84927">
        <w:rPr>
          <w:rFonts w:ascii="Calibri" w:hAnsi="Calibri" w:cs="Calibri"/>
        </w:rPr>
        <w:t>Mats</w:t>
      </w:r>
    </w:p>
    <w:p w14:paraId="1F239CC9" w14:textId="37E22FC8" w:rsidR="008C0D77" w:rsidRPr="00084927" w:rsidRDefault="008C0D77" w:rsidP="008C0D77">
      <w:pPr>
        <w:pStyle w:val="Listeavsnitt"/>
        <w:numPr>
          <w:ilvl w:val="1"/>
          <w:numId w:val="2"/>
        </w:numPr>
        <w:rPr>
          <w:rFonts w:ascii="Calibri" w:hAnsi="Calibri" w:cs="Calibri"/>
        </w:rPr>
      </w:pPr>
      <w:r w:rsidRPr="00084927">
        <w:rPr>
          <w:rFonts w:ascii="Calibri" w:hAnsi="Calibri" w:cs="Calibri"/>
        </w:rPr>
        <w:t>Vannkvalitet, vannproduksjon og vannleveranser</w:t>
      </w:r>
    </w:p>
    <w:p w14:paraId="62C79BF0" w14:textId="2693CCA5" w:rsidR="008C0D77" w:rsidRPr="00084927" w:rsidRDefault="008C0D77" w:rsidP="008C0D77">
      <w:pPr>
        <w:pStyle w:val="Listeavsnitt"/>
        <w:numPr>
          <w:ilvl w:val="1"/>
          <w:numId w:val="2"/>
        </w:numPr>
        <w:rPr>
          <w:rFonts w:ascii="Calibri" w:hAnsi="Calibri" w:cs="Calibri"/>
        </w:rPr>
      </w:pPr>
      <w:r w:rsidRPr="00084927">
        <w:rPr>
          <w:rFonts w:ascii="Calibri" w:hAnsi="Calibri" w:cs="Calibri"/>
        </w:rPr>
        <w:t>Driftsforstyrrelser distribusjonsnettet og ledningsfornyelse</w:t>
      </w:r>
    </w:p>
    <w:p w14:paraId="275E7C6D" w14:textId="4CAC83AD" w:rsidR="008C0D77" w:rsidRPr="00084927" w:rsidRDefault="00725BA6" w:rsidP="008C0D77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84927">
        <w:rPr>
          <w:rFonts w:ascii="Calibri" w:hAnsi="Calibri" w:cs="Calibri"/>
        </w:rPr>
        <w:t>KOSTRA</w:t>
      </w:r>
    </w:p>
    <w:p w14:paraId="13394244" w14:textId="7BCB8600" w:rsidR="008C0D77" w:rsidRPr="00084927" w:rsidRDefault="008C0D77" w:rsidP="008C0D77">
      <w:pPr>
        <w:pStyle w:val="Listeavsnitt"/>
        <w:numPr>
          <w:ilvl w:val="1"/>
          <w:numId w:val="2"/>
        </w:numPr>
        <w:rPr>
          <w:rFonts w:ascii="Calibri" w:hAnsi="Calibri" w:cs="Calibri"/>
        </w:rPr>
      </w:pPr>
      <w:r w:rsidRPr="00084927">
        <w:rPr>
          <w:rFonts w:ascii="Calibri" w:hAnsi="Calibri" w:cs="Calibri"/>
        </w:rPr>
        <w:t xml:space="preserve">Driftsforstyrrelser og ledningsfornyelser kommunalt avløpsnett </w:t>
      </w:r>
    </w:p>
    <w:p w14:paraId="57E940F6" w14:textId="51CF8DF8" w:rsidR="008C0D77" w:rsidRDefault="008C0D77" w:rsidP="008C0D77">
      <w:pPr>
        <w:pStyle w:val="Listeavsnitt"/>
        <w:numPr>
          <w:ilvl w:val="1"/>
          <w:numId w:val="2"/>
        </w:numPr>
        <w:rPr>
          <w:rFonts w:ascii="Calibri" w:hAnsi="Calibri" w:cs="Calibri"/>
        </w:rPr>
      </w:pPr>
      <w:r w:rsidRPr="00084927">
        <w:rPr>
          <w:rFonts w:ascii="Calibri" w:hAnsi="Calibri" w:cs="Calibri"/>
        </w:rPr>
        <w:t>Selvkost og gebyrer i kommuner</w:t>
      </w:r>
    </w:p>
    <w:p w14:paraId="44813B97" w14:textId="00A83E94" w:rsidR="00FB30B6" w:rsidRDefault="008C612C" w:rsidP="00FB30B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 de ulike skjemaene er disse markert med en (K) eller (M). </w:t>
      </w:r>
    </w:p>
    <w:p w14:paraId="1FAA8B56" w14:textId="7C3E1DBF" w:rsidR="008C612C" w:rsidRDefault="008C612C" w:rsidP="00FB30B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Det er lagt opp til at du kan endre disse – men da må du selv endre kilden. Retter du for eksempel på et tall på grunn av feilregistrering i </w:t>
      </w:r>
      <w:r w:rsidR="00725BA6">
        <w:rPr>
          <w:rFonts w:ascii="Calibri" w:hAnsi="Calibri" w:cs="Calibri"/>
        </w:rPr>
        <w:t>KOSTRA</w:t>
      </w:r>
      <w:r w:rsidR="00B1045A">
        <w:rPr>
          <w:rFonts w:ascii="Calibri" w:hAnsi="Calibri" w:cs="Calibri"/>
        </w:rPr>
        <w:t xml:space="preserve">, vil det fortsatt være feil i </w:t>
      </w:r>
      <w:r w:rsidR="00725BA6">
        <w:rPr>
          <w:rFonts w:ascii="Calibri" w:hAnsi="Calibri" w:cs="Calibri"/>
        </w:rPr>
        <w:t>KOSTRA</w:t>
      </w:r>
      <w:r w:rsidR="00B1045A">
        <w:rPr>
          <w:rFonts w:ascii="Calibri" w:hAnsi="Calibri" w:cs="Calibri"/>
        </w:rPr>
        <w:t xml:space="preserve"> dersom du ikke også korrigerer det hos SSB. Uten korrigering hos kilden, vil du få to ulike datagrunnlag. </w:t>
      </w:r>
    </w:p>
    <w:p w14:paraId="7EBB3D55" w14:textId="0F3F4DF6" w:rsidR="00B1045A" w:rsidRPr="004438A8" w:rsidRDefault="004438A8" w:rsidP="00FB30B6">
      <w:pPr>
        <w:rPr>
          <w:rFonts w:ascii="Calibri" w:hAnsi="Calibri" w:cs="Calibri"/>
          <w:b/>
          <w:bCs/>
        </w:rPr>
      </w:pPr>
      <w:r w:rsidRPr="004438A8">
        <w:rPr>
          <w:rFonts w:ascii="Calibri" w:hAnsi="Calibri" w:cs="Calibri"/>
          <w:b/>
          <w:bCs/>
        </w:rPr>
        <w:t>Statiske data</w:t>
      </w:r>
    </w:p>
    <w:p w14:paraId="005726EB" w14:textId="42DD26E6" w:rsidR="004438A8" w:rsidRPr="00FB30B6" w:rsidRDefault="004438A8" w:rsidP="00FB30B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Skjemaene som inneholder statisk data, er forhåndsutfylt med informasjonen som ble oppgitt for fjoråret. Dette må sjekkes og endres dersom behov. </w:t>
      </w:r>
    </w:p>
    <w:p w14:paraId="15E48B95" w14:textId="77777777" w:rsidR="008C0D77" w:rsidRDefault="008C0D77" w:rsidP="008C0D77"/>
    <w:p w14:paraId="54271392" w14:textId="77777777" w:rsidR="008C0D77" w:rsidRDefault="008C0D77" w:rsidP="008C0D77"/>
    <w:p w14:paraId="08A2AFC3" w14:textId="22077087" w:rsidR="008C0D77" w:rsidRPr="0059634A" w:rsidRDefault="00622C3A" w:rsidP="008C0D77">
      <w:pPr>
        <w:pStyle w:val="Overskrift2"/>
        <w:rPr>
          <w:sz w:val="56"/>
          <w:szCs w:val="56"/>
        </w:rPr>
      </w:pPr>
      <w:bookmarkStart w:id="1" w:name="_Toc2020261734"/>
      <w:r>
        <w:t xml:space="preserve">1.1 </w:t>
      </w:r>
      <w:r w:rsidR="008C0D77" w:rsidRPr="007A17A0">
        <w:t>Brukere</w:t>
      </w:r>
      <w:r w:rsidR="008C0D77" w:rsidRPr="007A17A0">
        <w:rPr>
          <w:spacing w:val="-20"/>
        </w:rPr>
        <w:t xml:space="preserve"> </w:t>
      </w:r>
      <w:r w:rsidR="008C0D77" w:rsidRPr="007A17A0">
        <w:t>og</w:t>
      </w:r>
      <w:r w:rsidR="008C0D77" w:rsidRPr="007A17A0">
        <w:rPr>
          <w:spacing w:val="-20"/>
        </w:rPr>
        <w:t xml:space="preserve"> </w:t>
      </w:r>
      <w:r w:rsidR="008C0D77" w:rsidRPr="007A17A0">
        <w:t>roller</w:t>
      </w:r>
      <w:r w:rsidR="008C0D77" w:rsidRPr="007A17A0">
        <w:rPr>
          <w:spacing w:val="-19"/>
        </w:rPr>
        <w:t xml:space="preserve"> </w:t>
      </w:r>
      <w:r w:rsidR="008C0D77" w:rsidRPr="007A17A0">
        <w:t>i</w:t>
      </w:r>
      <w:r w:rsidR="008C0D77" w:rsidRPr="007A17A0">
        <w:rPr>
          <w:spacing w:val="-11"/>
        </w:rPr>
        <w:t xml:space="preserve"> </w:t>
      </w:r>
      <w:r w:rsidR="008C0D77" w:rsidRPr="007A17A0">
        <w:t>bedreVANN</w:t>
      </w:r>
      <w:bookmarkEnd w:id="1"/>
    </w:p>
    <w:p w14:paraId="52D3CF92" w14:textId="3D9B4F4C" w:rsidR="00632104" w:rsidRPr="00084927" w:rsidRDefault="00622C3A" w:rsidP="00632104">
      <w:pPr>
        <w:pStyle w:val="Overskrift3"/>
      </w:pPr>
      <w:bookmarkStart w:id="2" w:name="_Toc1749967228"/>
      <w:r w:rsidRPr="00084927">
        <w:t xml:space="preserve">1.1.2 </w:t>
      </w:r>
      <w:r w:rsidR="008C0D77" w:rsidRPr="00084927">
        <w:t>Bruker</w:t>
      </w:r>
      <w:bookmarkEnd w:id="2"/>
    </w:p>
    <w:p w14:paraId="296C1404" w14:textId="7916415C" w:rsidR="008C0D77" w:rsidRPr="00084927" w:rsidRDefault="008C0D77" w:rsidP="008C0D77">
      <w:pPr>
        <w:spacing w:after="0" w:line="285" w:lineRule="exact"/>
        <w:rPr>
          <w:rFonts w:ascii="Calibri" w:hAnsi="Calibri" w:cs="Calibri"/>
          <w:spacing w:val="-2"/>
        </w:rPr>
      </w:pPr>
      <w:r w:rsidRPr="00084927">
        <w:rPr>
          <w:rFonts w:ascii="Calibri" w:hAnsi="Calibri" w:cs="Calibri"/>
        </w:rPr>
        <w:t>En person som er registrert i bedreVANN</w:t>
      </w:r>
      <w:r w:rsidRPr="00084927">
        <w:rPr>
          <w:rFonts w:ascii="Calibri" w:hAnsi="Calibri" w:cs="Calibri"/>
          <w:spacing w:val="-8"/>
        </w:rPr>
        <w:t xml:space="preserve"> </w:t>
      </w:r>
      <w:r w:rsidRPr="00084927">
        <w:rPr>
          <w:rFonts w:ascii="Calibri" w:hAnsi="Calibri" w:cs="Calibri"/>
        </w:rPr>
        <w:t>portalen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 xml:space="preserve">hos </w:t>
      </w:r>
      <w:proofErr w:type="gramStart"/>
      <w:r w:rsidRPr="00D93107">
        <w:rPr>
          <w:rFonts w:ascii="Calibri" w:hAnsi="Calibri" w:cs="Calibri"/>
        </w:rPr>
        <w:t>en bedreVANN</w:t>
      </w:r>
      <w:proofErr w:type="gramEnd"/>
      <w:r w:rsidRPr="00D93107">
        <w:rPr>
          <w:rFonts w:ascii="Calibri" w:hAnsi="Calibri" w:cs="Calibri"/>
          <w:spacing w:val="-2"/>
        </w:rPr>
        <w:t xml:space="preserve"> </w:t>
      </w:r>
      <w:r w:rsidRPr="00D93107">
        <w:rPr>
          <w:rFonts w:ascii="Calibri" w:hAnsi="Calibri" w:cs="Calibri"/>
        </w:rPr>
        <w:t>deltaker</w:t>
      </w:r>
      <w:r w:rsidRPr="00084927">
        <w:rPr>
          <w:rFonts w:ascii="Calibri" w:hAnsi="Calibri" w:cs="Calibri"/>
          <w:b/>
          <w:spacing w:val="-1"/>
        </w:rPr>
        <w:t xml:space="preserve"> </w:t>
      </w:r>
      <w:r w:rsidRPr="00084927">
        <w:rPr>
          <w:rFonts w:ascii="Calibri" w:hAnsi="Calibri" w:cs="Calibri"/>
        </w:rPr>
        <w:t>(kommune eller selskap). Registrerte</w:t>
      </w:r>
      <w:r w:rsidRPr="00084927">
        <w:rPr>
          <w:rFonts w:ascii="Calibri" w:hAnsi="Calibri" w:cs="Calibri"/>
          <w:spacing w:val="-2"/>
        </w:rPr>
        <w:t xml:space="preserve"> </w:t>
      </w:r>
      <w:r w:rsidRPr="00084927">
        <w:rPr>
          <w:rFonts w:ascii="Calibri" w:hAnsi="Calibri" w:cs="Calibri"/>
        </w:rPr>
        <w:t>brukere kan logge inn på bedreVANN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>portalen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>og tildeles ansvar</w:t>
      </w:r>
      <w:r w:rsidRPr="00084927">
        <w:rPr>
          <w:rFonts w:ascii="Calibri" w:hAnsi="Calibri" w:cs="Calibri"/>
          <w:spacing w:val="-3"/>
        </w:rPr>
        <w:t xml:space="preserve"> </w:t>
      </w:r>
      <w:r w:rsidRPr="00084927">
        <w:rPr>
          <w:rFonts w:ascii="Calibri" w:hAnsi="Calibri" w:cs="Calibri"/>
        </w:rPr>
        <w:t>og rapporteringsoppgaver</w:t>
      </w:r>
      <w:r w:rsidRPr="00084927">
        <w:rPr>
          <w:rFonts w:ascii="Calibri" w:hAnsi="Calibri" w:cs="Calibri"/>
          <w:spacing w:val="-3"/>
        </w:rPr>
        <w:t xml:space="preserve"> </w:t>
      </w:r>
      <w:r w:rsidRPr="00084927">
        <w:rPr>
          <w:rFonts w:ascii="Calibri" w:hAnsi="Calibri" w:cs="Calibri"/>
        </w:rPr>
        <w:t xml:space="preserve">eller har kun tilgang til å se resultater og skrive ut </w:t>
      </w:r>
      <w:r w:rsidRPr="00084927">
        <w:rPr>
          <w:rFonts w:ascii="Calibri" w:hAnsi="Calibri" w:cs="Calibri"/>
          <w:spacing w:val="-2"/>
        </w:rPr>
        <w:t>rapporter</w:t>
      </w:r>
      <w:r w:rsidR="628A2413" w:rsidRPr="00084927">
        <w:rPr>
          <w:rFonts w:ascii="Calibri" w:hAnsi="Calibri" w:cs="Calibri"/>
          <w:spacing w:val="-2"/>
        </w:rPr>
        <w:t>.</w:t>
      </w:r>
    </w:p>
    <w:p w14:paraId="3248B7F8" w14:textId="4F3C6BEF" w:rsidR="008C0D77" w:rsidRPr="00084927" w:rsidRDefault="00622C3A" w:rsidP="00632104">
      <w:pPr>
        <w:pStyle w:val="Overskrift3"/>
      </w:pPr>
      <w:bookmarkStart w:id="3" w:name="_Toc1942024693"/>
      <w:r w:rsidRPr="00084927">
        <w:t xml:space="preserve">1.1.3 </w:t>
      </w:r>
      <w:r w:rsidR="008C0D77" w:rsidRPr="00084927">
        <w:t>Ulike</w:t>
      </w:r>
      <w:r w:rsidR="008C0D77" w:rsidRPr="00084927">
        <w:rPr>
          <w:spacing w:val="-6"/>
        </w:rPr>
        <w:t xml:space="preserve"> </w:t>
      </w:r>
      <w:r w:rsidR="008C0D77" w:rsidRPr="00084927">
        <w:t>typer brukerroller</w:t>
      </w:r>
      <w:r w:rsidR="008C0D77" w:rsidRPr="00084927">
        <w:rPr>
          <w:spacing w:val="-5"/>
        </w:rPr>
        <w:t xml:space="preserve"> </w:t>
      </w:r>
      <w:r w:rsidR="008C0D77" w:rsidRPr="00084927">
        <w:t>i</w:t>
      </w:r>
      <w:r w:rsidR="008C0D77" w:rsidRPr="00084927">
        <w:rPr>
          <w:spacing w:val="-4"/>
        </w:rPr>
        <w:t xml:space="preserve"> </w:t>
      </w:r>
      <w:r w:rsidR="008C0D77" w:rsidRPr="00084927">
        <w:rPr>
          <w:spacing w:val="-2"/>
        </w:rPr>
        <w:t>bedreVANN:</w:t>
      </w:r>
      <w:bookmarkEnd w:id="3"/>
    </w:p>
    <w:p w14:paraId="2AC668C1" w14:textId="502B12CF" w:rsidR="008C0D77" w:rsidRPr="00084927" w:rsidRDefault="008C0D77" w:rsidP="00622C3A">
      <w:pPr>
        <w:pStyle w:val="Listeavsnitt"/>
        <w:widowControl w:val="0"/>
        <w:numPr>
          <w:ilvl w:val="0"/>
          <w:numId w:val="4"/>
        </w:numPr>
        <w:tabs>
          <w:tab w:val="left" w:pos="1179"/>
        </w:tabs>
        <w:autoSpaceDE w:val="0"/>
        <w:autoSpaceDN w:val="0"/>
        <w:spacing w:before="109" w:after="0" w:line="240" w:lineRule="auto"/>
        <w:jc w:val="both"/>
        <w:rPr>
          <w:rFonts w:ascii="Calibri" w:hAnsi="Calibri" w:cs="Calibri"/>
          <w:b/>
        </w:rPr>
      </w:pPr>
      <w:r w:rsidRPr="00084927">
        <w:rPr>
          <w:rFonts w:ascii="Calibri" w:hAnsi="Calibri" w:cs="Calibri"/>
          <w:b/>
        </w:rPr>
        <w:t>Hovedkontakt</w:t>
      </w:r>
      <w:r w:rsidRPr="00084927">
        <w:rPr>
          <w:rFonts w:ascii="Calibri" w:hAnsi="Calibri" w:cs="Calibri"/>
          <w:b/>
          <w:spacing w:val="-4"/>
        </w:rPr>
        <w:t xml:space="preserve"> </w:t>
      </w:r>
      <w:r w:rsidRPr="00084927">
        <w:rPr>
          <w:rFonts w:ascii="Calibri" w:hAnsi="Calibri" w:cs="Calibri"/>
          <w:b/>
          <w:spacing w:val="-3"/>
        </w:rPr>
        <w:t xml:space="preserve"> </w:t>
      </w:r>
    </w:p>
    <w:p w14:paraId="26DD373B" w14:textId="07EAB341" w:rsidR="00622C3A" w:rsidRPr="00084927" w:rsidRDefault="00622C3A" w:rsidP="00622C3A">
      <w:pPr>
        <w:pStyle w:val="Listeavsnitt"/>
        <w:widowControl w:val="0"/>
        <w:numPr>
          <w:ilvl w:val="1"/>
          <w:numId w:val="2"/>
        </w:numPr>
        <w:tabs>
          <w:tab w:val="left" w:pos="1656"/>
        </w:tabs>
        <w:autoSpaceDE w:val="0"/>
        <w:autoSpaceDN w:val="0"/>
        <w:spacing w:before="24" w:after="0" w:line="240" w:lineRule="auto"/>
        <w:rPr>
          <w:rFonts w:ascii="Calibri" w:hAnsi="Calibri" w:cs="Calibri"/>
        </w:rPr>
      </w:pPr>
      <w:r w:rsidRPr="00084927">
        <w:rPr>
          <w:rFonts w:ascii="Calibri" w:hAnsi="Calibri" w:cs="Calibri"/>
        </w:rPr>
        <w:t xml:space="preserve">Må opprettes og eventuelt endres av Norsk Vann </w:t>
      </w:r>
    </w:p>
    <w:p w14:paraId="18AD8EC7" w14:textId="07CB146D" w:rsidR="008C0D77" w:rsidRPr="00084927" w:rsidRDefault="008C0D77" w:rsidP="00622C3A">
      <w:pPr>
        <w:pStyle w:val="Listeavsnitt"/>
        <w:widowControl w:val="0"/>
        <w:numPr>
          <w:ilvl w:val="1"/>
          <w:numId w:val="2"/>
        </w:numPr>
        <w:tabs>
          <w:tab w:val="left" w:pos="1656"/>
        </w:tabs>
        <w:autoSpaceDE w:val="0"/>
        <w:autoSpaceDN w:val="0"/>
        <w:spacing w:before="24" w:after="0" w:line="240" w:lineRule="auto"/>
        <w:rPr>
          <w:rFonts w:ascii="Calibri" w:hAnsi="Calibri" w:cs="Calibri"/>
        </w:rPr>
      </w:pPr>
      <w:r w:rsidRPr="00084927">
        <w:rPr>
          <w:rFonts w:ascii="Calibri" w:hAnsi="Calibri" w:cs="Calibri"/>
        </w:rPr>
        <w:t>Kontaktperson</w:t>
      </w:r>
      <w:r w:rsidRPr="00084927">
        <w:rPr>
          <w:rFonts w:ascii="Calibri" w:hAnsi="Calibri" w:cs="Calibri"/>
          <w:spacing w:val="-9"/>
        </w:rPr>
        <w:t xml:space="preserve"> </w:t>
      </w:r>
      <w:r w:rsidRPr="00084927">
        <w:rPr>
          <w:rFonts w:ascii="Calibri" w:hAnsi="Calibri" w:cs="Calibri"/>
        </w:rPr>
        <w:t>overfor</w:t>
      </w:r>
      <w:r w:rsidRPr="00084927">
        <w:rPr>
          <w:rFonts w:ascii="Calibri" w:hAnsi="Calibri" w:cs="Calibri"/>
          <w:spacing w:val="-9"/>
        </w:rPr>
        <w:t xml:space="preserve"> </w:t>
      </w:r>
      <w:r w:rsidRPr="00084927">
        <w:rPr>
          <w:rFonts w:ascii="Calibri" w:hAnsi="Calibri" w:cs="Calibri"/>
        </w:rPr>
        <w:t>Norsk</w:t>
      </w:r>
      <w:r w:rsidRPr="00084927">
        <w:rPr>
          <w:rFonts w:ascii="Calibri" w:hAnsi="Calibri" w:cs="Calibri"/>
          <w:spacing w:val="-6"/>
        </w:rPr>
        <w:t xml:space="preserve"> </w:t>
      </w:r>
      <w:r w:rsidRPr="00084927">
        <w:rPr>
          <w:rFonts w:ascii="Calibri" w:hAnsi="Calibri" w:cs="Calibri"/>
          <w:spacing w:val="-4"/>
        </w:rPr>
        <w:t>Vann</w:t>
      </w:r>
    </w:p>
    <w:p w14:paraId="554B39E4" w14:textId="77777777" w:rsidR="008C0D77" w:rsidRPr="00084927" w:rsidRDefault="008C0D77" w:rsidP="00622C3A">
      <w:pPr>
        <w:pStyle w:val="Listeavsnitt"/>
        <w:widowControl w:val="0"/>
        <w:numPr>
          <w:ilvl w:val="1"/>
          <w:numId w:val="2"/>
        </w:numPr>
        <w:tabs>
          <w:tab w:val="left" w:pos="1656"/>
        </w:tabs>
        <w:autoSpaceDE w:val="0"/>
        <w:autoSpaceDN w:val="0"/>
        <w:spacing w:before="21" w:after="0" w:line="240" w:lineRule="auto"/>
        <w:rPr>
          <w:rFonts w:ascii="Calibri" w:hAnsi="Calibri" w:cs="Calibri"/>
        </w:rPr>
      </w:pPr>
      <w:r w:rsidRPr="00084927">
        <w:rPr>
          <w:rFonts w:ascii="Calibri" w:hAnsi="Calibri" w:cs="Calibri"/>
        </w:rPr>
        <w:t>Administrative</w:t>
      </w:r>
      <w:r w:rsidRPr="00084927">
        <w:rPr>
          <w:rFonts w:ascii="Calibri" w:hAnsi="Calibri" w:cs="Calibri"/>
          <w:spacing w:val="-10"/>
        </w:rPr>
        <w:t xml:space="preserve"> </w:t>
      </w:r>
      <w:r w:rsidRPr="00084927">
        <w:rPr>
          <w:rFonts w:ascii="Calibri" w:hAnsi="Calibri" w:cs="Calibri"/>
        </w:rPr>
        <w:t>oppgaver</w:t>
      </w:r>
      <w:r w:rsidRPr="00084927">
        <w:rPr>
          <w:rFonts w:ascii="Calibri" w:hAnsi="Calibri" w:cs="Calibri"/>
          <w:spacing w:val="-11"/>
        </w:rPr>
        <w:t xml:space="preserve"> </w:t>
      </w:r>
      <w:r w:rsidRPr="00084927">
        <w:rPr>
          <w:rFonts w:ascii="Calibri" w:hAnsi="Calibri" w:cs="Calibri"/>
        </w:rPr>
        <w:t>iht.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>avtalen</w:t>
      </w:r>
      <w:r w:rsidRPr="00084927">
        <w:rPr>
          <w:rFonts w:ascii="Calibri" w:hAnsi="Calibri" w:cs="Calibri"/>
          <w:spacing w:val="-10"/>
        </w:rPr>
        <w:t xml:space="preserve"> </w:t>
      </w:r>
      <w:r w:rsidRPr="00084927">
        <w:rPr>
          <w:rFonts w:ascii="Calibri" w:hAnsi="Calibri" w:cs="Calibri"/>
        </w:rPr>
        <w:t>med</w:t>
      </w:r>
      <w:r w:rsidRPr="00084927">
        <w:rPr>
          <w:rFonts w:ascii="Calibri" w:hAnsi="Calibri" w:cs="Calibri"/>
          <w:spacing w:val="-5"/>
        </w:rPr>
        <w:t xml:space="preserve"> </w:t>
      </w:r>
      <w:r w:rsidRPr="00084927">
        <w:rPr>
          <w:rFonts w:ascii="Calibri" w:hAnsi="Calibri" w:cs="Calibri"/>
        </w:rPr>
        <w:t>Norsk</w:t>
      </w:r>
      <w:r w:rsidRPr="00084927">
        <w:rPr>
          <w:rFonts w:ascii="Calibri" w:hAnsi="Calibri" w:cs="Calibri"/>
          <w:spacing w:val="-2"/>
        </w:rPr>
        <w:t xml:space="preserve"> </w:t>
      </w:r>
      <w:r w:rsidRPr="00084927">
        <w:rPr>
          <w:rFonts w:ascii="Calibri" w:hAnsi="Calibri" w:cs="Calibri"/>
        </w:rPr>
        <w:t>Vann</w:t>
      </w:r>
      <w:r w:rsidRPr="00084927">
        <w:rPr>
          <w:rFonts w:ascii="Calibri" w:hAnsi="Calibri" w:cs="Calibri"/>
          <w:spacing w:val="-7"/>
        </w:rPr>
        <w:t xml:space="preserve"> </w:t>
      </w:r>
      <w:r w:rsidRPr="00084927">
        <w:rPr>
          <w:rFonts w:ascii="Calibri" w:hAnsi="Calibri" w:cs="Calibri"/>
        </w:rPr>
        <w:t>(faktura,</w:t>
      </w:r>
      <w:r w:rsidRPr="00084927">
        <w:rPr>
          <w:rFonts w:ascii="Calibri" w:hAnsi="Calibri" w:cs="Calibri"/>
          <w:spacing w:val="-6"/>
        </w:rPr>
        <w:t xml:space="preserve"> </w:t>
      </w:r>
      <w:r w:rsidRPr="00084927">
        <w:rPr>
          <w:rFonts w:ascii="Calibri" w:hAnsi="Calibri" w:cs="Calibri"/>
        </w:rPr>
        <w:t>administrere</w:t>
      </w:r>
      <w:r w:rsidRPr="00084927">
        <w:rPr>
          <w:rFonts w:ascii="Calibri" w:hAnsi="Calibri" w:cs="Calibri"/>
          <w:spacing w:val="-8"/>
        </w:rPr>
        <w:t xml:space="preserve"> </w:t>
      </w:r>
      <w:r w:rsidRPr="00084927">
        <w:rPr>
          <w:rFonts w:ascii="Calibri" w:hAnsi="Calibri" w:cs="Calibri"/>
        </w:rPr>
        <w:t>deltakernivå</w:t>
      </w:r>
      <w:r w:rsidRPr="00084927">
        <w:rPr>
          <w:rFonts w:ascii="Calibri" w:hAnsi="Calibri" w:cs="Calibri"/>
          <w:spacing w:val="-8"/>
        </w:rPr>
        <w:t xml:space="preserve"> </w:t>
      </w:r>
      <w:r w:rsidRPr="00084927">
        <w:rPr>
          <w:rFonts w:ascii="Calibri" w:hAnsi="Calibri" w:cs="Calibri"/>
          <w:spacing w:val="-2"/>
        </w:rPr>
        <w:t>m.m.)</w:t>
      </w:r>
    </w:p>
    <w:p w14:paraId="741C9356" w14:textId="77777777" w:rsidR="00622C3A" w:rsidRPr="00084927" w:rsidRDefault="008C0D77" w:rsidP="00622C3A">
      <w:pPr>
        <w:pStyle w:val="Listeavsnitt"/>
        <w:widowControl w:val="0"/>
        <w:numPr>
          <w:ilvl w:val="1"/>
          <w:numId w:val="2"/>
        </w:numPr>
        <w:tabs>
          <w:tab w:val="left" w:pos="1656"/>
        </w:tabs>
        <w:autoSpaceDE w:val="0"/>
        <w:autoSpaceDN w:val="0"/>
        <w:spacing w:before="23" w:after="0" w:line="240" w:lineRule="auto"/>
        <w:rPr>
          <w:rFonts w:ascii="Calibri" w:hAnsi="Calibri" w:cs="Calibri"/>
        </w:rPr>
      </w:pPr>
      <w:r w:rsidRPr="00084927">
        <w:rPr>
          <w:rFonts w:ascii="Calibri" w:hAnsi="Calibri" w:cs="Calibri"/>
        </w:rPr>
        <w:t>Administrer</w:t>
      </w:r>
      <w:r w:rsidRPr="00084927">
        <w:rPr>
          <w:rFonts w:ascii="Calibri" w:hAnsi="Calibri" w:cs="Calibri"/>
          <w:spacing w:val="-6"/>
        </w:rPr>
        <w:t xml:space="preserve"> </w:t>
      </w:r>
      <w:r w:rsidRPr="00084927">
        <w:rPr>
          <w:rFonts w:ascii="Calibri" w:hAnsi="Calibri" w:cs="Calibri"/>
        </w:rPr>
        <w:t>øvrige brukere i selskapet/kommunen</w:t>
      </w:r>
      <w:r w:rsidRPr="00084927">
        <w:rPr>
          <w:rFonts w:ascii="Calibri" w:hAnsi="Calibri" w:cs="Calibri"/>
          <w:spacing w:val="-8"/>
        </w:rPr>
        <w:t xml:space="preserve"> </w:t>
      </w:r>
      <w:r w:rsidRPr="00084927">
        <w:rPr>
          <w:rFonts w:ascii="Calibri" w:hAnsi="Calibri" w:cs="Calibri"/>
        </w:rPr>
        <w:t>og</w:t>
      </w:r>
    </w:p>
    <w:p w14:paraId="41F8B240" w14:textId="490AC470" w:rsidR="008C0D77" w:rsidRPr="00084927" w:rsidRDefault="00622C3A" w:rsidP="00622C3A">
      <w:pPr>
        <w:pStyle w:val="Listeavsnitt"/>
        <w:widowControl w:val="0"/>
        <w:numPr>
          <w:ilvl w:val="1"/>
          <w:numId w:val="2"/>
        </w:numPr>
        <w:tabs>
          <w:tab w:val="left" w:pos="1656"/>
        </w:tabs>
        <w:autoSpaceDE w:val="0"/>
        <w:autoSpaceDN w:val="0"/>
        <w:spacing w:before="23" w:after="0" w:line="240" w:lineRule="auto"/>
        <w:rPr>
          <w:rFonts w:ascii="Calibri" w:hAnsi="Calibri" w:cs="Calibri"/>
        </w:rPr>
      </w:pPr>
      <w:r w:rsidRPr="00084927">
        <w:rPr>
          <w:rFonts w:ascii="Calibri" w:hAnsi="Calibri" w:cs="Calibri"/>
        </w:rPr>
        <w:t>I</w:t>
      </w:r>
      <w:r w:rsidR="008C0D77" w:rsidRPr="00084927">
        <w:rPr>
          <w:rFonts w:ascii="Calibri" w:hAnsi="Calibri" w:cs="Calibri"/>
        </w:rPr>
        <w:t>nformere</w:t>
      </w:r>
      <w:r w:rsidR="008C0D77" w:rsidRPr="00084927">
        <w:rPr>
          <w:rFonts w:ascii="Calibri" w:hAnsi="Calibri" w:cs="Calibri"/>
          <w:spacing w:val="-2"/>
        </w:rPr>
        <w:t xml:space="preserve"> </w:t>
      </w:r>
      <w:r w:rsidR="008C0D77" w:rsidRPr="00084927">
        <w:rPr>
          <w:rFonts w:ascii="Calibri" w:hAnsi="Calibri" w:cs="Calibri"/>
        </w:rPr>
        <w:t>øvrige</w:t>
      </w:r>
      <w:r w:rsidR="008C0D77" w:rsidRPr="00084927">
        <w:rPr>
          <w:rFonts w:ascii="Calibri" w:hAnsi="Calibri" w:cs="Calibri"/>
          <w:spacing w:val="-2"/>
        </w:rPr>
        <w:t xml:space="preserve"> </w:t>
      </w:r>
      <w:r w:rsidR="008C0D77" w:rsidRPr="00084927">
        <w:rPr>
          <w:rFonts w:ascii="Calibri" w:hAnsi="Calibri" w:cs="Calibri"/>
        </w:rPr>
        <w:t>brukere</w:t>
      </w:r>
      <w:r w:rsidR="008C0D77" w:rsidRPr="00084927">
        <w:rPr>
          <w:rFonts w:ascii="Calibri" w:hAnsi="Calibri" w:cs="Calibri"/>
          <w:spacing w:val="3"/>
        </w:rPr>
        <w:t xml:space="preserve"> </w:t>
      </w:r>
      <w:r w:rsidR="008C0D77" w:rsidRPr="00084927">
        <w:rPr>
          <w:rFonts w:ascii="Calibri" w:hAnsi="Calibri" w:cs="Calibri"/>
        </w:rPr>
        <w:t>om</w:t>
      </w:r>
      <w:r w:rsidR="008C0D77" w:rsidRPr="00084927">
        <w:rPr>
          <w:rFonts w:ascii="Calibri" w:hAnsi="Calibri" w:cs="Calibri"/>
          <w:spacing w:val="-3"/>
        </w:rPr>
        <w:t xml:space="preserve"> </w:t>
      </w:r>
      <w:r w:rsidR="008C0D77" w:rsidRPr="00084927">
        <w:rPr>
          <w:rFonts w:ascii="Calibri" w:hAnsi="Calibri" w:cs="Calibri"/>
        </w:rPr>
        <w:t>møter</w:t>
      </w:r>
      <w:r w:rsidR="008C0D77" w:rsidRPr="00084927">
        <w:rPr>
          <w:rFonts w:ascii="Calibri" w:hAnsi="Calibri" w:cs="Calibri"/>
          <w:spacing w:val="-1"/>
        </w:rPr>
        <w:t xml:space="preserve"> </w:t>
      </w:r>
      <w:r w:rsidR="008C0D77" w:rsidRPr="00084927">
        <w:rPr>
          <w:rFonts w:ascii="Calibri" w:hAnsi="Calibri" w:cs="Calibri"/>
        </w:rPr>
        <w:t>og</w:t>
      </w:r>
      <w:r w:rsidR="008C0D77" w:rsidRPr="00084927">
        <w:rPr>
          <w:rFonts w:ascii="Calibri" w:hAnsi="Calibri" w:cs="Calibri"/>
          <w:spacing w:val="-3"/>
        </w:rPr>
        <w:t xml:space="preserve"> </w:t>
      </w:r>
      <w:r w:rsidR="008C0D77" w:rsidRPr="00084927">
        <w:rPr>
          <w:rFonts w:ascii="Calibri" w:hAnsi="Calibri" w:cs="Calibri"/>
          <w:spacing w:val="-2"/>
        </w:rPr>
        <w:t>rapporteringsgjennomføring</w:t>
      </w:r>
    </w:p>
    <w:p w14:paraId="7CDB1398" w14:textId="77777777" w:rsidR="008C0D77" w:rsidRPr="00084927" w:rsidRDefault="008C0D77" w:rsidP="00622C3A">
      <w:pPr>
        <w:pStyle w:val="Listeavsnitt"/>
        <w:widowControl w:val="0"/>
        <w:numPr>
          <w:ilvl w:val="0"/>
          <w:numId w:val="4"/>
        </w:numPr>
        <w:tabs>
          <w:tab w:val="left" w:pos="1201"/>
        </w:tabs>
        <w:autoSpaceDE w:val="0"/>
        <w:autoSpaceDN w:val="0"/>
        <w:spacing w:before="24" w:after="0" w:line="240" w:lineRule="auto"/>
        <w:rPr>
          <w:rFonts w:ascii="Calibri" w:hAnsi="Calibri" w:cs="Calibri"/>
          <w:b/>
        </w:rPr>
      </w:pPr>
      <w:r w:rsidRPr="00084927">
        <w:rPr>
          <w:rFonts w:ascii="Calibri" w:hAnsi="Calibri" w:cs="Calibri"/>
          <w:b/>
        </w:rPr>
        <w:t>Tjenesteansvarlig</w:t>
      </w:r>
      <w:r w:rsidRPr="00084927">
        <w:rPr>
          <w:rFonts w:ascii="Calibri" w:hAnsi="Calibri" w:cs="Calibri"/>
          <w:b/>
          <w:spacing w:val="-10"/>
        </w:rPr>
        <w:t xml:space="preserve"> </w:t>
      </w:r>
      <w:r w:rsidRPr="00084927">
        <w:rPr>
          <w:rFonts w:ascii="Calibri" w:hAnsi="Calibri" w:cs="Calibri"/>
          <w:b/>
        </w:rPr>
        <w:t>vann</w:t>
      </w:r>
      <w:r w:rsidRPr="00084927">
        <w:rPr>
          <w:rFonts w:ascii="Calibri" w:hAnsi="Calibri" w:cs="Calibri"/>
          <w:b/>
          <w:spacing w:val="-8"/>
        </w:rPr>
        <w:t xml:space="preserve"> </w:t>
      </w:r>
      <w:r w:rsidRPr="00084927">
        <w:rPr>
          <w:rFonts w:ascii="Calibri" w:hAnsi="Calibri" w:cs="Calibri"/>
          <w:b/>
        </w:rPr>
        <w:t>og</w:t>
      </w:r>
      <w:r w:rsidRPr="00084927">
        <w:rPr>
          <w:rFonts w:ascii="Calibri" w:hAnsi="Calibri" w:cs="Calibri"/>
          <w:b/>
          <w:spacing w:val="-1"/>
        </w:rPr>
        <w:t xml:space="preserve"> </w:t>
      </w:r>
      <w:r w:rsidRPr="00084927">
        <w:rPr>
          <w:rFonts w:ascii="Calibri" w:hAnsi="Calibri" w:cs="Calibri"/>
          <w:b/>
        </w:rPr>
        <w:t>Tjenesteansvarlig</w:t>
      </w:r>
      <w:r w:rsidRPr="00084927">
        <w:rPr>
          <w:rFonts w:ascii="Calibri" w:hAnsi="Calibri" w:cs="Calibri"/>
          <w:b/>
          <w:spacing w:val="-10"/>
        </w:rPr>
        <w:t xml:space="preserve"> </w:t>
      </w:r>
      <w:r w:rsidRPr="00084927">
        <w:rPr>
          <w:rFonts w:ascii="Calibri" w:hAnsi="Calibri" w:cs="Calibri"/>
          <w:b/>
          <w:spacing w:val="-2"/>
        </w:rPr>
        <w:t>avløp</w:t>
      </w:r>
    </w:p>
    <w:p w14:paraId="7B8B9FF5" w14:textId="77777777" w:rsidR="008C0D77" w:rsidRPr="00084927" w:rsidRDefault="008C0D77" w:rsidP="00622C3A">
      <w:pPr>
        <w:pStyle w:val="Listeavsnitt"/>
        <w:widowControl w:val="0"/>
        <w:numPr>
          <w:ilvl w:val="0"/>
          <w:numId w:val="5"/>
        </w:numPr>
        <w:tabs>
          <w:tab w:val="left" w:pos="1656"/>
        </w:tabs>
        <w:autoSpaceDE w:val="0"/>
        <w:autoSpaceDN w:val="0"/>
        <w:spacing w:before="23" w:after="0" w:line="240" w:lineRule="auto"/>
        <w:rPr>
          <w:rFonts w:ascii="Calibri" w:hAnsi="Calibri" w:cs="Calibri"/>
        </w:rPr>
      </w:pPr>
      <w:r w:rsidRPr="00084927">
        <w:rPr>
          <w:rFonts w:ascii="Calibri" w:hAnsi="Calibri" w:cs="Calibri"/>
        </w:rPr>
        <w:t>Må</w:t>
      </w:r>
      <w:r w:rsidRPr="00084927">
        <w:rPr>
          <w:rFonts w:ascii="Calibri" w:hAnsi="Calibri" w:cs="Calibri"/>
          <w:spacing w:val="-3"/>
        </w:rPr>
        <w:t xml:space="preserve"> </w:t>
      </w:r>
      <w:r w:rsidRPr="00084927">
        <w:rPr>
          <w:rFonts w:ascii="Calibri" w:hAnsi="Calibri" w:cs="Calibri"/>
        </w:rPr>
        <w:t>opprettes</w:t>
      </w:r>
      <w:r w:rsidRPr="00084927">
        <w:rPr>
          <w:rFonts w:ascii="Calibri" w:hAnsi="Calibri" w:cs="Calibri"/>
          <w:spacing w:val="-9"/>
        </w:rPr>
        <w:t xml:space="preserve"> </w:t>
      </w:r>
      <w:r w:rsidRPr="00084927">
        <w:rPr>
          <w:rFonts w:ascii="Calibri" w:hAnsi="Calibri" w:cs="Calibri"/>
        </w:rPr>
        <w:t>for</w:t>
      </w:r>
      <w:r w:rsidRPr="00084927">
        <w:rPr>
          <w:rFonts w:ascii="Calibri" w:hAnsi="Calibri" w:cs="Calibri"/>
          <w:spacing w:val="-5"/>
        </w:rPr>
        <w:t xml:space="preserve"> </w:t>
      </w:r>
      <w:r w:rsidRPr="00084927">
        <w:rPr>
          <w:rFonts w:ascii="Calibri" w:hAnsi="Calibri" w:cs="Calibri"/>
        </w:rPr>
        <w:t>hhv.</w:t>
      </w:r>
      <w:r w:rsidRPr="00084927">
        <w:rPr>
          <w:rFonts w:ascii="Calibri" w:hAnsi="Calibri" w:cs="Calibri"/>
          <w:spacing w:val="-6"/>
        </w:rPr>
        <w:t xml:space="preserve"> </w:t>
      </w:r>
      <w:r w:rsidRPr="00084927">
        <w:rPr>
          <w:rFonts w:ascii="Calibri" w:hAnsi="Calibri" w:cs="Calibri"/>
        </w:rPr>
        <w:t>vann</w:t>
      </w:r>
      <w:r w:rsidRPr="00084927">
        <w:rPr>
          <w:rFonts w:ascii="Calibri" w:hAnsi="Calibri" w:cs="Calibri"/>
          <w:spacing w:val="-6"/>
        </w:rPr>
        <w:t xml:space="preserve"> </w:t>
      </w:r>
      <w:r w:rsidRPr="00084927">
        <w:rPr>
          <w:rFonts w:ascii="Calibri" w:hAnsi="Calibri" w:cs="Calibri"/>
        </w:rPr>
        <w:t>og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>avløp</w:t>
      </w:r>
      <w:r w:rsidRPr="00084927">
        <w:rPr>
          <w:rFonts w:ascii="Calibri" w:hAnsi="Calibri" w:cs="Calibri"/>
          <w:spacing w:val="-7"/>
        </w:rPr>
        <w:t xml:space="preserve"> </w:t>
      </w:r>
      <w:r w:rsidRPr="00084927">
        <w:rPr>
          <w:rFonts w:ascii="Calibri" w:hAnsi="Calibri" w:cs="Calibri"/>
        </w:rPr>
        <w:t>(kan</w:t>
      </w:r>
      <w:r w:rsidRPr="00084927">
        <w:rPr>
          <w:rFonts w:ascii="Calibri" w:hAnsi="Calibri" w:cs="Calibri"/>
          <w:spacing w:val="-2"/>
        </w:rPr>
        <w:t xml:space="preserve"> </w:t>
      </w:r>
      <w:r w:rsidRPr="00084927">
        <w:rPr>
          <w:rFonts w:ascii="Calibri" w:hAnsi="Calibri" w:cs="Calibri"/>
        </w:rPr>
        <w:t>være</w:t>
      </w:r>
      <w:r w:rsidRPr="00084927">
        <w:rPr>
          <w:rFonts w:ascii="Calibri" w:hAnsi="Calibri" w:cs="Calibri"/>
          <w:spacing w:val="-3"/>
        </w:rPr>
        <w:t xml:space="preserve"> </w:t>
      </w:r>
      <w:r w:rsidRPr="00084927">
        <w:rPr>
          <w:rFonts w:ascii="Calibri" w:hAnsi="Calibri" w:cs="Calibri"/>
        </w:rPr>
        <w:t>samme</w:t>
      </w:r>
      <w:r w:rsidRPr="00084927">
        <w:rPr>
          <w:rFonts w:ascii="Calibri" w:hAnsi="Calibri" w:cs="Calibri"/>
          <w:spacing w:val="-5"/>
        </w:rPr>
        <w:t xml:space="preserve"> </w:t>
      </w:r>
      <w:r w:rsidRPr="00084927">
        <w:rPr>
          <w:rFonts w:ascii="Calibri" w:hAnsi="Calibri" w:cs="Calibri"/>
          <w:spacing w:val="-2"/>
        </w:rPr>
        <w:t>person)</w:t>
      </w:r>
    </w:p>
    <w:p w14:paraId="36847004" w14:textId="77777777" w:rsidR="008C0D77" w:rsidRPr="00084927" w:rsidRDefault="008C0D77" w:rsidP="00622C3A">
      <w:pPr>
        <w:pStyle w:val="Listeavsnitt"/>
        <w:widowControl w:val="0"/>
        <w:numPr>
          <w:ilvl w:val="0"/>
          <w:numId w:val="5"/>
        </w:numPr>
        <w:tabs>
          <w:tab w:val="left" w:pos="1656"/>
        </w:tabs>
        <w:autoSpaceDE w:val="0"/>
        <w:autoSpaceDN w:val="0"/>
        <w:spacing w:before="21" w:after="0" w:line="240" w:lineRule="auto"/>
        <w:rPr>
          <w:rFonts w:ascii="Calibri" w:hAnsi="Calibri" w:cs="Calibri"/>
        </w:rPr>
      </w:pPr>
      <w:r w:rsidRPr="00084927">
        <w:rPr>
          <w:rFonts w:ascii="Calibri" w:hAnsi="Calibri" w:cs="Calibri"/>
        </w:rPr>
        <w:t>Kontrollerer</w:t>
      </w:r>
      <w:r w:rsidRPr="00084927">
        <w:rPr>
          <w:rFonts w:ascii="Calibri" w:hAnsi="Calibri" w:cs="Calibri"/>
          <w:spacing w:val="-6"/>
        </w:rPr>
        <w:t xml:space="preserve"> </w:t>
      </w:r>
      <w:r w:rsidRPr="00084927">
        <w:rPr>
          <w:rFonts w:ascii="Calibri" w:hAnsi="Calibri" w:cs="Calibri"/>
        </w:rPr>
        <w:t>og</w:t>
      </w:r>
      <w:r w:rsidRPr="00084927">
        <w:rPr>
          <w:rFonts w:ascii="Calibri" w:hAnsi="Calibri" w:cs="Calibri"/>
          <w:spacing w:val="-6"/>
        </w:rPr>
        <w:t xml:space="preserve"> </w:t>
      </w:r>
      <w:r w:rsidRPr="00084927">
        <w:rPr>
          <w:rFonts w:ascii="Calibri" w:hAnsi="Calibri" w:cs="Calibri"/>
        </w:rPr>
        <w:t>oppdaterer</w:t>
      </w:r>
      <w:r w:rsidRPr="00084927">
        <w:rPr>
          <w:rFonts w:ascii="Calibri" w:hAnsi="Calibri" w:cs="Calibri"/>
          <w:spacing w:val="-11"/>
        </w:rPr>
        <w:t xml:space="preserve"> </w:t>
      </w:r>
      <w:r w:rsidRPr="00084927">
        <w:rPr>
          <w:rFonts w:ascii="Calibri" w:hAnsi="Calibri" w:cs="Calibri"/>
        </w:rPr>
        <w:t>alle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>statiske</w:t>
      </w:r>
      <w:r w:rsidRPr="00084927">
        <w:rPr>
          <w:rFonts w:ascii="Calibri" w:hAnsi="Calibri" w:cs="Calibri"/>
          <w:spacing w:val="-5"/>
        </w:rPr>
        <w:t xml:space="preserve"> </w:t>
      </w:r>
      <w:r w:rsidRPr="00084927">
        <w:rPr>
          <w:rFonts w:ascii="Calibri" w:hAnsi="Calibri" w:cs="Calibri"/>
          <w:spacing w:val="-4"/>
        </w:rPr>
        <w:t>data</w:t>
      </w:r>
    </w:p>
    <w:p w14:paraId="11CA2698" w14:textId="77777777" w:rsidR="008C0D77" w:rsidRPr="00084927" w:rsidRDefault="008C0D77" w:rsidP="00622C3A">
      <w:pPr>
        <w:pStyle w:val="Listeavsnitt"/>
        <w:widowControl w:val="0"/>
        <w:numPr>
          <w:ilvl w:val="0"/>
          <w:numId w:val="5"/>
        </w:numPr>
        <w:tabs>
          <w:tab w:val="left" w:pos="1656"/>
        </w:tabs>
        <w:autoSpaceDE w:val="0"/>
        <w:autoSpaceDN w:val="0"/>
        <w:spacing w:before="23" w:after="0" w:line="240" w:lineRule="auto"/>
        <w:rPr>
          <w:rFonts w:ascii="Calibri" w:hAnsi="Calibri" w:cs="Calibri"/>
        </w:rPr>
      </w:pPr>
      <w:r w:rsidRPr="00084927">
        <w:rPr>
          <w:rFonts w:ascii="Calibri" w:hAnsi="Calibri" w:cs="Calibri"/>
        </w:rPr>
        <w:t>Tildeler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>ansvar</w:t>
      </w:r>
      <w:r w:rsidRPr="00084927">
        <w:rPr>
          <w:rFonts w:ascii="Calibri" w:hAnsi="Calibri" w:cs="Calibri"/>
          <w:spacing w:val="-5"/>
        </w:rPr>
        <w:t xml:space="preserve"> </w:t>
      </w:r>
      <w:r w:rsidRPr="00084927">
        <w:rPr>
          <w:rFonts w:ascii="Calibri" w:hAnsi="Calibri" w:cs="Calibri"/>
        </w:rPr>
        <w:t>for</w:t>
      </w:r>
      <w:r w:rsidRPr="00084927">
        <w:rPr>
          <w:rFonts w:ascii="Calibri" w:hAnsi="Calibri" w:cs="Calibri"/>
          <w:spacing w:val="-2"/>
        </w:rPr>
        <w:t xml:space="preserve"> </w:t>
      </w:r>
      <w:r w:rsidRPr="00084927">
        <w:rPr>
          <w:rFonts w:ascii="Calibri" w:hAnsi="Calibri" w:cs="Calibri"/>
        </w:rPr>
        <w:t>rapporteringen</w:t>
      </w:r>
      <w:r w:rsidRPr="00084927">
        <w:rPr>
          <w:rFonts w:ascii="Calibri" w:hAnsi="Calibri" w:cs="Calibri"/>
          <w:spacing w:val="-8"/>
        </w:rPr>
        <w:t xml:space="preserve"> </w:t>
      </w:r>
      <w:r w:rsidRPr="00084927">
        <w:rPr>
          <w:rFonts w:ascii="Calibri" w:hAnsi="Calibri" w:cs="Calibri"/>
        </w:rPr>
        <w:t>av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 xml:space="preserve">årlige </w:t>
      </w:r>
      <w:r w:rsidRPr="00084927">
        <w:rPr>
          <w:rFonts w:ascii="Calibri" w:hAnsi="Calibri" w:cs="Calibri"/>
          <w:spacing w:val="-2"/>
        </w:rPr>
        <w:t>resultatdata</w:t>
      </w:r>
    </w:p>
    <w:p w14:paraId="1337403B" w14:textId="77777777" w:rsidR="008C0D77" w:rsidRPr="00084927" w:rsidRDefault="008C0D77" w:rsidP="00622C3A">
      <w:pPr>
        <w:pStyle w:val="Listeavsnitt"/>
        <w:widowControl w:val="0"/>
        <w:numPr>
          <w:ilvl w:val="0"/>
          <w:numId w:val="5"/>
        </w:numPr>
        <w:tabs>
          <w:tab w:val="left" w:pos="1656"/>
        </w:tabs>
        <w:autoSpaceDE w:val="0"/>
        <w:autoSpaceDN w:val="0"/>
        <w:spacing w:before="24" w:after="0" w:line="240" w:lineRule="auto"/>
        <w:rPr>
          <w:rFonts w:ascii="Calibri" w:hAnsi="Calibri" w:cs="Calibri"/>
        </w:rPr>
      </w:pPr>
      <w:r w:rsidRPr="00084927">
        <w:rPr>
          <w:rFonts w:ascii="Calibri" w:hAnsi="Calibri" w:cs="Calibri"/>
        </w:rPr>
        <w:t>Kontroller</w:t>
      </w:r>
      <w:r w:rsidRPr="00084927">
        <w:rPr>
          <w:rFonts w:ascii="Calibri" w:hAnsi="Calibri" w:cs="Calibri"/>
          <w:spacing w:val="-5"/>
        </w:rPr>
        <w:t xml:space="preserve"> </w:t>
      </w:r>
      <w:r w:rsidRPr="00084927">
        <w:rPr>
          <w:rFonts w:ascii="Calibri" w:hAnsi="Calibri" w:cs="Calibri"/>
        </w:rPr>
        <w:t>framdrift</w:t>
      </w:r>
      <w:r w:rsidRPr="00084927">
        <w:rPr>
          <w:rFonts w:ascii="Calibri" w:hAnsi="Calibri" w:cs="Calibri"/>
          <w:spacing w:val="-4"/>
        </w:rPr>
        <w:t xml:space="preserve"> </w:t>
      </w:r>
      <w:r w:rsidRPr="00084927">
        <w:rPr>
          <w:rFonts w:ascii="Calibri" w:hAnsi="Calibri" w:cs="Calibri"/>
        </w:rPr>
        <w:t>og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>sluttresultatet</w:t>
      </w:r>
      <w:r w:rsidRPr="00084927">
        <w:rPr>
          <w:rFonts w:ascii="Calibri" w:hAnsi="Calibri" w:cs="Calibri"/>
          <w:spacing w:val="-10"/>
        </w:rPr>
        <w:t xml:space="preserve"> </w:t>
      </w:r>
      <w:r w:rsidRPr="00084927">
        <w:rPr>
          <w:rFonts w:ascii="Calibri" w:hAnsi="Calibri" w:cs="Calibri"/>
        </w:rPr>
        <w:t>av</w:t>
      </w:r>
      <w:r w:rsidRPr="00084927">
        <w:rPr>
          <w:rFonts w:ascii="Calibri" w:hAnsi="Calibri" w:cs="Calibri"/>
          <w:spacing w:val="-5"/>
        </w:rPr>
        <w:t xml:space="preserve"> </w:t>
      </w:r>
      <w:r w:rsidRPr="00084927">
        <w:rPr>
          <w:rFonts w:ascii="Calibri" w:hAnsi="Calibri" w:cs="Calibri"/>
          <w:spacing w:val="-2"/>
        </w:rPr>
        <w:t>rapporteringen</w:t>
      </w:r>
    </w:p>
    <w:p w14:paraId="49A7D4F3" w14:textId="77777777" w:rsidR="008C0D77" w:rsidRPr="00084927" w:rsidRDefault="008C0D77" w:rsidP="00622C3A">
      <w:pPr>
        <w:pStyle w:val="Listeavsnitt"/>
        <w:widowControl w:val="0"/>
        <w:numPr>
          <w:ilvl w:val="0"/>
          <w:numId w:val="4"/>
        </w:numPr>
        <w:tabs>
          <w:tab w:val="left" w:pos="1180"/>
        </w:tabs>
        <w:autoSpaceDE w:val="0"/>
        <w:autoSpaceDN w:val="0"/>
        <w:spacing w:before="110" w:after="0" w:line="240" w:lineRule="auto"/>
        <w:rPr>
          <w:rFonts w:ascii="Calibri" w:hAnsi="Calibri" w:cs="Calibri"/>
          <w:b/>
        </w:rPr>
      </w:pPr>
      <w:r w:rsidRPr="00084927">
        <w:rPr>
          <w:rFonts w:ascii="Calibri" w:hAnsi="Calibri" w:cs="Calibri"/>
          <w:b/>
          <w:spacing w:val="-2"/>
        </w:rPr>
        <w:t>Rapporteringsansvarlig</w:t>
      </w:r>
    </w:p>
    <w:p w14:paraId="46A14CFD" w14:textId="618C4935" w:rsidR="008C0D77" w:rsidRPr="00084927" w:rsidRDefault="008C0D77" w:rsidP="00622C3A">
      <w:pPr>
        <w:widowControl w:val="0"/>
        <w:tabs>
          <w:tab w:val="left" w:pos="1656"/>
        </w:tabs>
        <w:autoSpaceDE w:val="0"/>
        <w:autoSpaceDN w:val="0"/>
        <w:spacing w:before="23" w:after="0" w:line="240" w:lineRule="auto"/>
        <w:ind w:left="643"/>
        <w:rPr>
          <w:rFonts w:ascii="Calibri" w:hAnsi="Calibri" w:cs="Calibri"/>
        </w:rPr>
      </w:pPr>
      <w:r w:rsidRPr="00084927">
        <w:rPr>
          <w:rFonts w:ascii="Calibri" w:hAnsi="Calibri" w:cs="Calibri"/>
        </w:rPr>
        <w:t>Brukere</w:t>
      </w:r>
      <w:r w:rsidRPr="00084927">
        <w:rPr>
          <w:rFonts w:ascii="Calibri" w:hAnsi="Calibri" w:cs="Calibri"/>
          <w:spacing w:val="-2"/>
        </w:rPr>
        <w:t xml:space="preserve"> </w:t>
      </w:r>
      <w:r w:rsidRPr="00084927">
        <w:rPr>
          <w:rFonts w:ascii="Calibri" w:hAnsi="Calibri" w:cs="Calibri"/>
        </w:rPr>
        <w:t>som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</w:rPr>
        <w:t>blir</w:t>
      </w:r>
      <w:r w:rsidRPr="00084927">
        <w:rPr>
          <w:rFonts w:ascii="Calibri" w:hAnsi="Calibri" w:cs="Calibri"/>
          <w:spacing w:val="2"/>
        </w:rPr>
        <w:t xml:space="preserve"> </w:t>
      </w:r>
      <w:r w:rsidRPr="00084927">
        <w:rPr>
          <w:rFonts w:ascii="Calibri" w:hAnsi="Calibri" w:cs="Calibri"/>
        </w:rPr>
        <w:t>tildelt</w:t>
      </w:r>
      <w:r w:rsidRPr="00084927">
        <w:rPr>
          <w:rFonts w:ascii="Calibri" w:hAnsi="Calibri" w:cs="Calibri"/>
          <w:spacing w:val="-2"/>
        </w:rPr>
        <w:t xml:space="preserve"> </w:t>
      </w:r>
      <w:r w:rsidRPr="00084927">
        <w:rPr>
          <w:rFonts w:ascii="Calibri" w:hAnsi="Calibri" w:cs="Calibri"/>
        </w:rPr>
        <w:t>ansvar</w:t>
      </w:r>
      <w:r w:rsidRPr="00084927">
        <w:rPr>
          <w:rFonts w:ascii="Calibri" w:hAnsi="Calibri" w:cs="Calibri"/>
          <w:spacing w:val="-3"/>
        </w:rPr>
        <w:t xml:space="preserve"> </w:t>
      </w:r>
      <w:r w:rsidRPr="00084927">
        <w:rPr>
          <w:rFonts w:ascii="Calibri" w:hAnsi="Calibri" w:cs="Calibri"/>
        </w:rPr>
        <w:t>for</w:t>
      </w:r>
      <w:r w:rsidRPr="00084927">
        <w:rPr>
          <w:rFonts w:ascii="Calibri" w:hAnsi="Calibri" w:cs="Calibri"/>
          <w:spacing w:val="-2"/>
        </w:rPr>
        <w:t xml:space="preserve"> </w:t>
      </w:r>
      <w:r w:rsidRPr="00084927">
        <w:rPr>
          <w:rFonts w:ascii="Calibri" w:hAnsi="Calibri" w:cs="Calibri"/>
        </w:rPr>
        <w:t>å</w:t>
      </w:r>
      <w:r w:rsidRPr="00084927">
        <w:rPr>
          <w:rFonts w:ascii="Calibri" w:hAnsi="Calibri" w:cs="Calibri"/>
          <w:spacing w:val="-1"/>
        </w:rPr>
        <w:t xml:space="preserve"> </w:t>
      </w:r>
      <w:r w:rsidRPr="00084927">
        <w:rPr>
          <w:rFonts w:ascii="Calibri" w:hAnsi="Calibri" w:cs="Calibri"/>
          <w:spacing w:val="-2"/>
        </w:rPr>
        <w:t>rapportere</w:t>
      </w:r>
      <w:r w:rsidR="75F95A53" w:rsidRPr="00084927">
        <w:rPr>
          <w:rFonts w:ascii="Calibri" w:hAnsi="Calibri" w:cs="Calibri"/>
          <w:spacing w:val="-2"/>
        </w:rPr>
        <w:t xml:space="preserve"> av tjenesteansvarlig.</w:t>
      </w:r>
    </w:p>
    <w:p w14:paraId="3513502A" w14:textId="77777777" w:rsidR="008C0D77" w:rsidRPr="00084927" w:rsidRDefault="008C0D77" w:rsidP="00622C3A">
      <w:pPr>
        <w:widowControl w:val="0"/>
        <w:tabs>
          <w:tab w:val="left" w:pos="1656"/>
        </w:tabs>
        <w:autoSpaceDE w:val="0"/>
        <w:autoSpaceDN w:val="0"/>
        <w:spacing w:before="24" w:after="0" w:line="240" w:lineRule="auto"/>
        <w:ind w:left="643"/>
        <w:rPr>
          <w:rFonts w:ascii="Calibri" w:hAnsi="Calibri" w:cs="Calibri"/>
        </w:rPr>
      </w:pPr>
      <w:r w:rsidRPr="00084927">
        <w:rPr>
          <w:rFonts w:ascii="Calibri" w:hAnsi="Calibri" w:cs="Calibri"/>
        </w:rPr>
        <w:t>Utvalgte</w:t>
      </w:r>
      <w:r w:rsidRPr="00084927">
        <w:rPr>
          <w:rFonts w:ascii="Calibri" w:hAnsi="Calibri" w:cs="Calibri"/>
          <w:spacing w:val="-5"/>
        </w:rPr>
        <w:t xml:space="preserve"> </w:t>
      </w:r>
      <w:r w:rsidRPr="00084927">
        <w:rPr>
          <w:rFonts w:ascii="Calibri" w:hAnsi="Calibri" w:cs="Calibri"/>
        </w:rPr>
        <w:t>anlegg</w:t>
      </w:r>
      <w:r w:rsidRPr="00084927">
        <w:rPr>
          <w:rFonts w:ascii="Calibri" w:hAnsi="Calibri" w:cs="Calibri"/>
          <w:spacing w:val="-4"/>
        </w:rPr>
        <w:t xml:space="preserve"> </w:t>
      </w:r>
      <w:r w:rsidRPr="00084927">
        <w:rPr>
          <w:rFonts w:ascii="Calibri" w:hAnsi="Calibri" w:cs="Calibri"/>
        </w:rPr>
        <w:t>og/eller</w:t>
      </w:r>
      <w:r w:rsidRPr="00084927">
        <w:rPr>
          <w:rFonts w:ascii="Calibri" w:hAnsi="Calibri" w:cs="Calibri"/>
          <w:spacing w:val="3"/>
        </w:rPr>
        <w:t xml:space="preserve"> </w:t>
      </w:r>
      <w:r w:rsidRPr="00084927">
        <w:rPr>
          <w:rFonts w:ascii="Calibri" w:hAnsi="Calibri" w:cs="Calibri"/>
        </w:rPr>
        <w:t>utvalgte</w:t>
      </w:r>
      <w:r w:rsidRPr="00084927">
        <w:rPr>
          <w:rFonts w:ascii="Calibri" w:hAnsi="Calibri" w:cs="Calibri"/>
          <w:spacing w:val="-4"/>
        </w:rPr>
        <w:t xml:space="preserve"> </w:t>
      </w:r>
      <w:r w:rsidRPr="00084927">
        <w:rPr>
          <w:rFonts w:ascii="Calibri" w:hAnsi="Calibri" w:cs="Calibri"/>
        </w:rPr>
        <w:t>skjema</w:t>
      </w:r>
      <w:r w:rsidRPr="00084927">
        <w:rPr>
          <w:rFonts w:ascii="Calibri" w:hAnsi="Calibri" w:cs="Calibri"/>
          <w:spacing w:val="3"/>
        </w:rPr>
        <w:t xml:space="preserve"> </w:t>
      </w:r>
      <w:r w:rsidRPr="00084927">
        <w:rPr>
          <w:rFonts w:ascii="Calibri" w:hAnsi="Calibri" w:cs="Calibri"/>
          <w:spacing w:val="-2"/>
        </w:rPr>
        <w:t>(tema)</w:t>
      </w:r>
    </w:p>
    <w:p w14:paraId="3A2DC31B" w14:textId="11C072A6" w:rsidR="008C0D77" w:rsidRDefault="00084927" w:rsidP="00622C3A">
      <w:r>
        <w:tab/>
      </w:r>
    </w:p>
    <w:p w14:paraId="3CFB602E" w14:textId="77777777" w:rsidR="00084927" w:rsidRPr="006C470B" w:rsidRDefault="00084927" w:rsidP="00084927">
      <w:pPr>
        <w:pStyle w:val="Brdtekst"/>
        <w:spacing w:before="2"/>
        <w:rPr>
          <w:sz w:val="24"/>
          <w:szCs w:val="16"/>
        </w:rPr>
      </w:pPr>
      <w:r w:rsidRPr="00084927">
        <w:rPr>
          <w:color w:val="EE0000"/>
          <w:sz w:val="24"/>
          <w:szCs w:val="16"/>
        </w:rPr>
        <w:t>For</w:t>
      </w:r>
      <w:r w:rsidRPr="00084927">
        <w:rPr>
          <w:color w:val="EE0000"/>
          <w:spacing w:val="-6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årets</w:t>
      </w:r>
      <w:r w:rsidRPr="00084927">
        <w:rPr>
          <w:color w:val="EE0000"/>
          <w:spacing w:val="-9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rapportering</w:t>
      </w:r>
      <w:r w:rsidRPr="00084927">
        <w:rPr>
          <w:color w:val="EE0000"/>
          <w:spacing w:val="-11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har</w:t>
      </w:r>
      <w:r w:rsidRPr="00084927">
        <w:rPr>
          <w:color w:val="EE0000"/>
          <w:spacing w:val="-8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alle</w:t>
      </w:r>
      <w:r w:rsidRPr="00084927">
        <w:rPr>
          <w:color w:val="EE0000"/>
          <w:spacing w:val="-6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registrerte</w:t>
      </w:r>
      <w:r w:rsidRPr="00084927">
        <w:rPr>
          <w:color w:val="EE0000"/>
          <w:spacing w:val="-11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brukere</w:t>
      </w:r>
      <w:r w:rsidRPr="00084927">
        <w:rPr>
          <w:color w:val="EE0000"/>
          <w:spacing w:val="-11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tilgang</w:t>
      </w:r>
      <w:r w:rsidRPr="00084927">
        <w:rPr>
          <w:color w:val="EE0000"/>
          <w:spacing w:val="-11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til</w:t>
      </w:r>
      <w:r w:rsidRPr="00084927">
        <w:rPr>
          <w:color w:val="EE0000"/>
          <w:spacing w:val="-6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å</w:t>
      </w:r>
      <w:r w:rsidRPr="00084927">
        <w:rPr>
          <w:color w:val="EE0000"/>
          <w:spacing w:val="-4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rapportere</w:t>
      </w:r>
      <w:r w:rsidRPr="00084927">
        <w:rPr>
          <w:color w:val="EE0000"/>
          <w:spacing w:val="-4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på</w:t>
      </w:r>
      <w:r w:rsidRPr="00084927">
        <w:rPr>
          <w:color w:val="EE0000"/>
          <w:spacing w:val="-4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alle</w:t>
      </w:r>
      <w:r w:rsidRPr="00084927">
        <w:rPr>
          <w:color w:val="EE0000"/>
          <w:spacing w:val="-5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skjemaer,</w:t>
      </w:r>
      <w:r w:rsidRPr="00084927">
        <w:rPr>
          <w:color w:val="EE0000"/>
          <w:spacing w:val="-4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det</w:t>
      </w:r>
      <w:r w:rsidRPr="00084927">
        <w:rPr>
          <w:color w:val="EE0000"/>
          <w:spacing w:val="-5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er</w:t>
      </w:r>
      <w:r w:rsidRPr="00084927">
        <w:rPr>
          <w:color w:val="EE0000"/>
          <w:spacing w:val="-5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ikke</w:t>
      </w:r>
      <w:r w:rsidRPr="00084927">
        <w:rPr>
          <w:color w:val="EE0000"/>
          <w:spacing w:val="-5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mulighet</w:t>
      </w:r>
      <w:r w:rsidRPr="00084927">
        <w:rPr>
          <w:color w:val="EE0000"/>
          <w:spacing w:val="-5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til</w:t>
      </w:r>
      <w:r w:rsidRPr="00084927">
        <w:rPr>
          <w:color w:val="EE0000"/>
          <w:spacing w:val="-5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å</w:t>
      </w:r>
      <w:r w:rsidRPr="00084927">
        <w:rPr>
          <w:color w:val="EE0000"/>
          <w:spacing w:val="-4"/>
          <w:sz w:val="24"/>
          <w:szCs w:val="16"/>
        </w:rPr>
        <w:t xml:space="preserve"> </w:t>
      </w:r>
      <w:r w:rsidRPr="00084927">
        <w:rPr>
          <w:color w:val="EE0000"/>
          <w:sz w:val="24"/>
          <w:szCs w:val="16"/>
        </w:rPr>
        <w:t>tildele tilgang kun til enkelte skjemaer</w:t>
      </w:r>
      <w:r w:rsidRPr="006C470B">
        <w:rPr>
          <w:sz w:val="24"/>
          <w:szCs w:val="16"/>
        </w:rPr>
        <w:t>.</w:t>
      </w:r>
    </w:p>
    <w:p w14:paraId="1EA46ACC" w14:textId="77777777" w:rsidR="00084927" w:rsidRDefault="00084927" w:rsidP="00622C3A"/>
    <w:p w14:paraId="209BE42C" w14:textId="6ED547B0" w:rsidR="00A03A84" w:rsidRDefault="00853D26" w:rsidP="00205C28">
      <w:pPr>
        <w:pStyle w:val="Overskrift2"/>
        <w:rPr>
          <w:noProof/>
        </w:rPr>
      </w:pPr>
      <w:bookmarkStart w:id="4" w:name="_Toc1167849861"/>
      <w:r w:rsidRPr="00632104">
        <w:lastRenderedPageBreak/>
        <w:t>2.0</w:t>
      </w:r>
      <w:r w:rsidR="00622C3A" w:rsidRPr="00632104">
        <w:t xml:space="preserve"> Skjemastruktur i bedreVANN portalen</w:t>
      </w:r>
      <w:bookmarkEnd w:id="4"/>
    </w:p>
    <w:p w14:paraId="7841A857" w14:textId="13148970" w:rsidR="005A7150" w:rsidRPr="005A7150" w:rsidRDefault="005A7150" w:rsidP="005A7150">
      <w:r w:rsidRPr="005A7150">
        <w:drawing>
          <wp:inline distT="0" distB="0" distL="0" distR="0" wp14:anchorId="27A4D738" wp14:editId="1482A3D4">
            <wp:extent cx="3361814" cy="8514892"/>
            <wp:effectExtent l="0" t="0" r="0" b="635"/>
            <wp:docPr id="170877417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79" cy="853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1939" w14:textId="3ADFBFFC" w:rsidR="00A03A84" w:rsidRPr="00632104" w:rsidRDefault="00853D26" w:rsidP="00632104">
      <w:pPr>
        <w:pStyle w:val="Overskrift2"/>
      </w:pPr>
      <w:bookmarkStart w:id="5" w:name="_Toc1650636684"/>
      <w:r w:rsidRPr="00632104">
        <w:lastRenderedPageBreak/>
        <w:t>2</w:t>
      </w:r>
      <w:r w:rsidR="00A03A84" w:rsidRPr="00632104">
        <w:t>.</w:t>
      </w:r>
      <w:r w:rsidR="00D85299" w:rsidRPr="00632104">
        <w:t>1 Hvordan ser du hvilke skjemaer du skal fylle ut</w:t>
      </w:r>
      <w:bookmarkEnd w:id="5"/>
    </w:p>
    <w:p w14:paraId="07C4E369" w14:textId="45CE5113" w:rsidR="00D85299" w:rsidRDefault="008A2405" w:rsidP="00D85299">
      <w:r>
        <w:t>Skjemaene du har mulighet til å fy</w:t>
      </w:r>
      <w:r w:rsidR="007E6FE6">
        <w:t>lle ut vil avhenge av</w:t>
      </w:r>
      <w:r w:rsidR="00804303">
        <w:t xml:space="preserve"> om du er kommune eller selskap og hvilket nivå kommunen din er medlem</w:t>
      </w:r>
      <w:r w:rsidR="005F5B89">
        <w:t xml:space="preserve"> på</w:t>
      </w:r>
      <w:r w:rsidR="00804303">
        <w:t xml:space="preserve">. </w:t>
      </w:r>
    </w:p>
    <w:p w14:paraId="172D9AC3" w14:textId="16819C87" w:rsidR="00843A6D" w:rsidRDefault="00DF3F67" w:rsidP="00D85299">
      <w:r>
        <w:t xml:space="preserve">Bruk oversikten </w:t>
      </w:r>
      <w:r w:rsidR="00947379">
        <w:t>under skjemaoversikten som utgangspunkt. I tillegg vil det stå beskrevet bak hvert skjema hvilket nivå som skal fylle ut det eksakte skjemaet.</w:t>
      </w:r>
      <w:r w:rsidR="004223E6">
        <w:t xml:space="preserve"> </w:t>
      </w:r>
    </w:p>
    <w:p w14:paraId="5C95B4E9" w14:textId="2D57D9CB" w:rsidR="00527490" w:rsidRDefault="00647445" w:rsidP="00D85299">
      <w:r w:rsidRPr="008A2BC8">
        <w:rPr>
          <w:i/>
          <w:iCs/>
        </w:rPr>
        <w:t xml:space="preserve">Basisdata </w:t>
      </w:r>
      <w:r>
        <w:t>– er ikke et skjem du skal fylle ut, men viser deg ulike mellomregninger som du kan bruke for å sjekke om du har lagt inn riktig informasjon. Dette skjemaet vil være tilgjengelig hele rapporteringsperioden. Vær oppmerksom på at du får opp andre selskaper/komm</w:t>
      </w:r>
      <w:r w:rsidR="00200779">
        <w:t>un</w:t>
      </w:r>
      <w:r>
        <w:t xml:space="preserve">er </w:t>
      </w:r>
      <w:r w:rsidR="00A10E11">
        <w:t xml:space="preserve">i dette skjemaet. Ikke sammenlign deg med andre før du rapporteringsperioden er ferdig, da dette er resultater som vil endre seg </w:t>
      </w:r>
      <w:r w:rsidR="005E7B74">
        <w:t xml:space="preserve">etter hvert som de ulike selskapene/kommunene </w:t>
      </w:r>
      <w:r w:rsidR="007425C6">
        <w:t xml:space="preserve">rapporterer. </w:t>
      </w:r>
    </w:p>
    <w:p w14:paraId="5AFD7953" w14:textId="376026D1" w:rsidR="0706C252" w:rsidRDefault="0706C252">
      <w:r>
        <w:t>Selskap:</w:t>
      </w:r>
    </w:p>
    <w:p w14:paraId="45F74A83" w14:textId="4FE0337A" w:rsidR="0706C252" w:rsidRDefault="0706C252" w:rsidP="5C69FBD7">
      <w:pPr>
        <w:rPr>
          <w:rFonts w:ascii="Aptos Narrow" w:eastAsia="Aptos Narrow" w:hAnsi="Aptos Narrow" w:cs="Aptos Narrow"/>
          <w:color w:val="000000" w:themeColor="text1"/>
        </w:rPr>
      </w:pPr>
      <w:r w:rsidRPr="5C69FBD7">
        <w:rPr>
          <w:rFonts w:ascii="Aptos Narrow" w:eastAsia="Aptos Narrow" w:hAnsi="Aptos Narrow" w:cs="Aptos Narrow"/>
          <w:color w:val="000000" w:themeColor="text1"/>
        </w:rPr>
        <w:t>Basisdata Vannforsyningstjeneste selskaper</w:t>
      </w:r>
    </w:p>
    <w:p w14:paraId="7AF6F9C7" w14:textId="67F73A7E" w:rsidR="0706C252" w:rsidRDefault="0706C252" w:rsidP="5C69FBD7">
      <w:pPr>
        <w:rPr>
          <w:rFonts w:ascii="Aptos Narrow" w:eastAsia="Aptos Narrow" w:hAnsi="Aptos Narrow" w:cs="Aptos Narrow"/>
          <w:color w:val="242424"/>
        </w:rPr>
      </w:pPr>
      <w:r w:rsidRPr="5C69FBD7">
        <w:rPr>
          <w:rFonts w:ascii="Aptos Narrow" w:eastAsia="Aptos Narrow" w:hAnsi="Aptos Narrow" w:cs="Aptos Narrow"/>
          <w:color w:val="242424"/>
        </w:rPr>
        <w:t>Basisdata avløpstjeneste selskaper</w:t>
      </w:r>
    </w:p>
    <w:p w14:paraId="0FA7BBD4" w14:textId="5217EAF0" w:rsidR="0706C252" w:rsidRDefault="0706C252">
      <w:r>
        <w:t>Kommune:</w:t>
      </w:r>
    </w:p>
    <w:p w14:paraId="16C2EAA7" w14:textId="01CF1BD6" w:rsidR="0706C252" w:rsidRDefault="0706C252" w:rsidP="5C69FBD7">
      <w:pPr>
        <w:rPr>
          <w:rFonts w:ascii="Aptos Narrow" w:eastAsia="Aptos Narrow" w:hAnsi="Aptos Narrow" w:cs="Aptos Narrow"/>
          <w:color w:val="242424"/>
        </w:rPr>
      </w:pPr>
      <w:r w:rsidRPr="5C69FBD7">
        <w:rPr>
          <w:rFonts w:ascii="Aptos Narrow" w:eastAsia="Aptos Narrow" w:hAnsi="Aptos Narrow" w:cs="Aptos Narrow"/>
          <w:color w:val="242424"/>
        </w:rPr>
        <w:t>Basisdata vannforsyningssystem kommuner</w:t>
      </w:r>
    </w:p>
    <w:p w14:paraId="746E1F98" w14:textId="64618380" w:rsidR="5C69FBD7" w:rsidRDefault="5C69FBD7"/>
    <w:p w14:paraId="01D32F0A" w14:textId="52255D7D" w:rsidR="008A2BC8" w:rsidRPr="00527490" w:rsidRDefault="008A2BC8" w:rsidP="00D85299">
      <w:r w:rsidRPr="008A2BC8">
        <w:rPr>
          <w:i/>
          <w:iCs/>
        </w:rPr>
        <w:t>Rapporter med resultater</w:t>
      </w:r>
      <w:r>
        <w:t xml:space="preserve"> – disse vil bli tilgjengelig når rapporteringsperioden er ferdig og vil </w:t>
      </w:r>
      <w:r w:rsidR="00516D87">
        <w:t>i første omgang vise resultater fra 2024 og 2025.</w:t>
      </w:r>
      <w:r>
        <w:t xml:space="preserve"> </w:t>
      </w:r>
    </w:p>
    <w:p w14:paraId="2E6F019B" w14:textId="77777777" w:rsidR="008A2BC8" w:rsidRDefault="008A2BC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7596B280" w14:textId="1887D7D0" w:rsidR="006258F0" w:rsidRPr="00632104" w:rsidRDefault="00853D26" w:rsidP="00632104">
      <w:pPr>
        <w:pStyle w:val="Overskrift2"/>
      </w:pPr>
      <w:bookmarkStart w:id="6" w:name="_Toc1993233262"/>
      <w:r w:rsidRPr="00632104">
        <w:lastRenderedPageBreak/>
        <w:t xml:space="preserve">3.0 </w:t>
      </w:r>
      <w:r w:rsidR="006258F0" w:rsidRPr="00632104">
        <w:t>Rapporteringen</w:t>
      </w:r>
      <w:bookmarkEnd w:id="6"/>
    </w:p>
    <w:p w14:paraId="50B67F59" w14:textId="42797583" w:rsidR="00585214" w:rsidRPr="00632104" w:rsidRDefault="00CA719F" w:rsidP="00632104">
      <w:pPr>
        <w:pStyle w:val="Overskrift2"/>
      </w:pPr>
      <w:bookmarkStart w:id="7" w:name="_Toc242624896"/>
      <w:r w:rsidRPr="00632104">
        <w:t xml:space="preserve">3.1 </w:t>
      </w:r>
      <w:r w:rsidR="00585214" w:rsidRPr="00632104">
        <w:t>Slik rapporterer du i bedreVANN</w:t>
      </w:r>
      <w:bookmarkEnd w:id="7"/>
    </w:p>
    <w:p w14:paraId="12E823BB" w14:textId="73595871" w:rsidR="00585214" w:rsidRDefault="00F21DE3" w:rsidP="00585214">
      <w:r>
        <w:t xml:space="preserve">- logg deg inn på </w:t>
      </w:r>
      <w:r w:rsidR="64F4C909">
        <w:t>portal</w:t>
      </w:r>
      <w:r w:rsidR="25C74AF5">
        <w:t>.</w:t>
      </w:r>
      <w:r w:rsidR="64F4C909">
        <w:t>bedrevann</w:t>
      </w:r>
      <w:r>
        <w:t>.no</w:t>
      </w:r>
    </w:p>
    <w:p w14:paraId="1AF763C3" w14:textId="55715BCD" w:rsidR="00F21DE3" w:rsidRDefault="00F24E6C" w:rsidP="00585214">
      <w:r w:rsidRPr="00F24E6C">
        <w:rPr>
          <w:noProof/>
        </w:rPr>
        <w:drawing>
          <wp:inline distT="0" distB="0" distL="0" distR="0" wp14:anchorId="78DBA654" wp14:editId="1613B998">
            <wp:extent cx="4827580" cy="5946140"/>
            <wp:effectExtent l="0" t="0" r="0" b="0"/>
            <wp:docPr id="109323782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2378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4160" cy="595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F56C5" w14:textId="20E7448C" w:rsidR="00F24E6C" w:rsidRDefault="001D3E9F" w:rsidP="001D3E9F">
      <w:pPr>
        <w:pStyle w:val="Listeavsnitt"/>
        <w:numPr>
          <w:ilvl w:val="0"/>
          <w:numId w:val="2"/>
        </w:numPr>
      </w:pPr>
      <w:r>
        <w:t xml:space="preserve">I menyen til venstre velger du hvilket </w:t>
      </w:r>
      <w:r w:rsidR="00BB2B03">
        <w:t>tema</w:t>
      </w:r>
      <w:r>
        <w:t xml:space="preserve"> du skal rapportere på</w:t>
      </w:r>
    </w:p>
    <w:p w14:paraId="31CCB909" w14:textId="0A9EAB70" w:rsidR="001D3E9F" w:rsidRDefault="002C35F1" w:rsidP="001D3E9F">
      <w:pPr>
        <w:pStyle w:val="Listeavsnitt"/>
        <w:numPr>
          <w:ilvl w:val="0"/>
          <w:numId w:val="2"/>
        </w:numPr>
      </w:pPr>
      <w:r>
        <w:t>Velg deretter vannverk/renseanlegg du skal rapportere for</w:t>
      </w:r>
    </w:p>
    <w:p w14:paraId="66B39887" w14:textId="7209C9D7" w:rsidR="002C35F1" w:rsidRDefault="002C35F1" w:rsidP="001D3E9F">
      <w:pPr>
        <w:pStyle w:val="Listeavsnitt"/>
        <w:numPr>
          <w:ilvl w:val="0"/>
          <w:numId w:val="2"/>
        </w:numPr>
      </w:pPr>
      <w:r>
        <w:t xml:space="preserve">Menyen med skjemaene dukker </w:t>
      </w:r>
      <w:r w:rsidR="00AE220F">
        <w:t>opp under</w:t>
      </w:r>
    </w:p>
    <w:p w14:paraId="6B3D2D9E" w14:textId="6B15FCCC" w:rsidR="00AE220F" w:rsidRDefault="003A4028" w:rsidP="001D3E9F">
      <w:pPr>
        <w:pStyle w:val="Listeavsnitt"/>
        <w:numPr>
          <w:ilvl w:val="0"/>
          <w:numId w:val="2"/>
        </w:numPr>
      </w:pPr>
      <w:r>
        <w:rPr>
          <w:noProof/>
        </w:rPr>
        <w:drawing>
          <wp:inline distT="0" distB="0" distL="0" distR="0" wp14:anchorId="6BF84DB9" wp14:editId="741D4C05">
            <wp:extent cx="5240762" cy="618210"/>
            <wp:effectExtent l="0" t="0" r="0" b="0"/>
            <wp:docPr id="163573128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618" cy="629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7D34F" w14:textId="5AD1460D" w:rsidR="00F21DE3" w:rsidRPr="00585214" w:rsidRDefault="00D87559" w:rsidP="00585214">
      <w:r>
        <w:rPr>
          <w:noProof/>
        </w:rPr>
        <w:lastRenderedPageBreak/>
        <w:drawing>
          <wp:inline distT="0" distB="0" distL="0" distR="0" wp14:anchorId="59BFDFD6" wp14:editId="6C788424">
            <wp:extent cx="6093405" cy="850871"/>
            <wp:effectExtent l="0" t="0" r="3175" b="6985"/>
            <wp:docPr id="133150887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80" cy="8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C99BC" w14:textId="6CFC0926" w:rsidR="00585214" w:rsidRDefault="00F70525" w:rsidP="00F70525">
      <w:pPr>
        <w:pStyle w:val="Listeavsnitt"/>
        <w:numPr>
          <w:ilvl w:val="0"/>
          <w:numId w:val="2"/>
        </w:numPr>
      </w:pPr>
      <w:r>
        <w:t>Under informasjon vil du se hvilke skjemaer som tilhører</w:t>
      </w:r>
      <w:r w:rsidR="00BB2B03">
        <w:t xml:space="preserve"> temaet du har valgt og status på disse. </w:t>
      </w:r>
    </w:p>
    <w:p w14:paraId="0EE66647" w14:textId="44324992" w:rsidR="00BB2B03" w:rsidRDefault="00BB2B03" w:rsidP="00F70525">
      <w:pPr>
        <w:pStyle w:val="Listeavsnitt"/>
        <w:numPr>
          <w:ilvl w:val="0"/>
          <w:numId w:val="2"/>
        </w:numPr>
      </w:pPr>
      <w:r>
        <w:t xml:space="preserve">Til høyre dukker skjemaene du skal fylle inn opp. </w:t>
      </w:r>
    </w:p>
    <w:p w14:paraId="4166854C" w14:textId="6ABFD42F" w:rsidR="00BB2B03" w:rsidRDefault="00BB2B03" w:rsidP="00F70525">
      <w:pPr>
        <w:pStyle w:val="Listeavsnitt"/>
        <w:numPr>
          <w:ilvl w:val="0"/>
          <w:numId w:val="2"/>
        </w:numPr>
      </w:pPr>
      <w:r>
        <w:t>Trykk på ønsket skjem</w:t>
      </w:r>
      <w:r w:rsidR="00E92117">
        <w:t>a, trykk neste og skjemaet vil åpne seg i ny fane</w:t>
      </w:r>
    </w:p>
    <w:p w14:paraId="324AC6A8" w14:textId="10062592" w:rsidR="006B682E" w:rsidRDefault="00F46B22" w:rsidP="00F70525">
      <w:pPr>
        <w:pStyle w:val="Listeavsnitt"/>
        <w:numPr>
          <w:ilvl w:val="0"/>
          <w:numId w:val="2"/>
        </w:numPr>
      </w:pPr>
      <w:r>
        <w:t>Skjemaet du åpner kan for eksempel se slik</w:t>
      </w:r>
      <w:r w:rsidR="00044EB8">
        <w:t xml:space="preserve"> ut</w:t>
      </w:r>
      <w:r>
        <w:t xml:space="preserve"> ;</w:t>
      </w:r>
    </w:p>
    <w:p w14:paraId="7367425B" w14:textId="7244E010" w:rsidR="000466F4" w:rsidRDefault="00C977C8" w:rsidP="007A732B">
      <w:pPr>
        <w:ind w:left="360"/>
      </w:pPr>
      <w:r>
        <w:rPr>
          <w:noProof/>
        </w:rPr>
        <w:drawing>
          <wp:inline distT="0" distB="0" distL="0" distR="0" wp14:anchorId="338DE050" wp14:editId="30C4357E">
            <wp:extent cx="5968365" cy="2371725"/>
            <wp:effectExtent l="0" t="0" r="0" b="9525"/>
            <wp:docPr id="495898161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5D02B" w14:textId="65F66E6D" w:rsidR="00F4064A" w:rsidRPr="00F04937" w:rsidRDefault="00F4064A" w:rsidP="00F4064A">
      <w:pPr>
        <w:rPr>
          <w:i/>
          <w:iCs/>
        </w:rPr>
      </w:pPr>
      <w:r w:rsidRPr="00F04937">
        <w:rPr>
          <w:i/>
          <w:iCs/>
        </w:rPr>
        <w:t xml:space="preserve">Vi gjør </w:t>
      </w:r>
      <w:r w:rsidR="009B1F3A">
        <w:rPr>
          <w:i/>
          <w:iCs/>
        </w:rPr>
        <w:t xml:space="preserve">igjen </w:t>
      </w:r>
      <w:r w:rsidRPr="00F04937">
        <w:rPr>
          <w:i/>
          <w:iCs/>
        </w:rPr>
        <w:t xml:space="preserve">oppmerksom på </w:t>
      </w:r>
      <w:r w:rsidR="00492969" w:rsidRPr="00F04937">
        <w:rPr>
          <w:i/>
          <w:iCs/>
        </w:rPr>
        <w:t xml:space="preserve">importert data fra </w:t>
      </w:r>
      <w:proofErr w:type="spellStart"/>
      <w:r w:rsidR="00A05ED8" w:rsidRPr="00F04937">
        <w:rPr>
          <w:i/>
          <w:iCs/>
        </w:rPr>
        <w:t>K</w:t>
      </w:r>
      <w:r w:rsidR="00492969" w:rsidRPr="00F04937">
        <w:rPr>
          <w:i/>
          <w:iCs/>
        </w:rPr>
        <w:t>ostra</w:t>
      </w:r>
      <w:proofErr w:type="spellEnd"/>
      <w:r w:rsidR="00492969" w:rsidRPr="00F04937">
        <w:rPr>
          <w:i/>
          <w:iCs/>
        </w:rPr>
        <w:t xml:space="preserve"> og </w:t>
      </w:r>
      <w:r w:rsidR="00A05ED8" w:rsidRPr="00F04937">
        <w:rPr>
          <w:i/>
          <w:iCs/>
        </w:rPr>
        <w:t>M</w:t>
      </w:r>
      <w:r w:rsidR="00492969" w:rsidRPr="00F04937">
        <w:rPr>
          <w:i/>
          <w:iCs/>
        </w:rPr>
        <w:t xml:space="preserve">ats og </w:t>
      </w:r>
      <w:r w:rsidR="00A05ED8" w:rsidRPr="00F04937">
        <w:rPr>
          <w:i/>
          <w:iCs/>
        </w:rPr>
        <w:t>M</w:t>
      </w:r>
      <w:r w:rsidR="00492969" w:rsidRPr="00F04937">
        <w:rPr>
          <w:i/>
          <w:iCs/>
        </w:rPr>
        <w:t xml:space="preserve">iljødirektoratet. </w:t>
      </w:r>
    </w:p>
    <w:p w14:paraId="3AF52C8F" w14:textId="59D7B42D" w:rsidR="00EC623B" w:rsidRPr="00F04937" w:rsidRDefault="00492969" w:rsidP="00F4064A">
      <w:pPr>
        <w:rPr>
          <w:i/>
          <w:iCs/>
        </w:rPr>
      </w:pPr>
      <w:r w:rsidRPr="00F04937">
        <w:rPr>
          <w:i/>
          <w:iCs/>
        </w:rPr>
        <w:t xml:space="preserve">Det er lagt opp til at du kan endre disse – men da </w:t>
      </w:r>
      <w:r w:rsidR="00EC623B" w:rsidRPr="00F04937">
        <w:rPr>
          <w:i/>
          <w:iCs/>
        </w:rPr>
        <w:t xml:space="preserve">må du selv endre kilden. Retter du på et tall på grunn av feilregistrering i </w:t>
      </w:r>
      <w:proofErr w:type="spellStart"/>
      <w:r w:rsidR="00A05ED8" w:rsidRPr="00F04937">
        <w:rPr>
          <w:i/>
          <w:iCs/>
        </w:rPr>
        <w:t>K</w:t>
      </w:r>
      <w:r w:rsidR="00EC623B" w:rsidRPr="00F04937">
        <w:rPr>
          <w:i/>
          <w:iCs/>
        </w:rPr>
        <w:t>ostra</w:t>
      </w:r>
      <w:proofErr w:type="spellEnd"/>
      <w:r w:rsidR="00EC623B" w:rsidRPr="00F04937">
        <w:rPr>
          <w:i/>
          <w:iCs/>
        </w:rPr>
        <w:t xml:space="preserve">, vil det fortsatt være feil i </w:t>
      </w:r>
      <w:proofErr w:type="spellStart"/>
      <w:r w:rsidR="00A05ED8" w:rsidRPr="00F04937">
        <w:rPr>
          <w:i/>
          <w:iCs/>
        </w:rPr>
        <w:t>K</w:t>
      </w:r>
      <w:r w:rsidR="00EC623B" w:rsidRPr="00F04937">
        <w:rPr>
          <w:i/>
          <w:iCs/>
        </w:rPr>
        <w:t>ostra</w:t>
      </w:r>
      <w:proofErr w:type="spellEnd"/>
      <w:r w:rsidR="00EC623B" w:rsidRPr="00F04937">
        <w:rPr>
          <w:i/>
          <w:iCs/>
        </w:rPr>
        <w:t xml:space="preserve"> </w:t>
      </w:r>
      <w:r w:rsidR="00A05ED8" w:rsidRPr="00F04937">
        <w:rPr>
          <w:i/>
          <w:iCs/>
        </w:rPr>
        <w:t xml:space="preserve">dersom du ikke også korrigerer </w:t>
      </w:r>
      <w:r w:rsidR="00F04937" w:rsidRPr="00F04937">
        <w:rPr>
          <w:i/>
          <w:iCs/>
        </w:rPr>
        <w:t xml:space="preserve">det hos SSB </w:t>
      </w:r>
      <w:r w:rsidR="00EC623B" w:rsidRPr="00F04937">
        <w:rPr>
          <w:i/>
          <w:iCs/>
        </w:rPr>
        <w:t xml:space="preserve">og du vil få to ulike datagrunnlag. </w:t>
      </w:r>
    </w:p>
    <w:p w14:paraId="7CEAE367" w14:textId="5C154332" w:rsidR="00585214" w:rsidRPr="00585214" w:rsidRDefault="00585214" w:rsidP="5C69FBD7">
      <w:pPr>
        <w:rPr>
          <w:i/>
          <w:iCs/>
        </w:rPr>
      </w:pPr>
    </w:p>
    <w:p w14:paraId="3CCFD213" w14:textId="1F45B547" w:rsidR="00585214" w:rsidRPr="00585214" w:rsidRDefault="470979B5" w:rsidP="5C69FBD7">
      <w:r w:rsidRPr="5C69FBD7">
        <w:t xml:space="preserve">I noen av </w:t>
      </w:r>
      <w:proofErr w:type="spellStart"/>
      <w:r w:rsidRPr="5C69FBD7">
        <w:t>rapporteringskjemaene</w:t>
      </w:r>
      <w:proofErr w:type="spellEnd"/>
      <w:r w:rsidRPr="5C69FBD7">
        <w:t xml:space="preserve"> vil dere møte på </w:t>
      </w:r>
      <w:r w:rsidR="30D6C53F" w:rsidRPr="5C69FBD7">
        <w:t>“</w:t>
      </w:r>
      <w:r w:rsidRPr="5C69FBD7">
        <w:t>blå aktiveringsknapper</w:t>
      </w:r>
      <w:r w:rsidR="6A302F9F" w:rsidRPr="5C69FBD7">
        <w:t>”</w:t>
      </w:r>
      <w:r w:rsidRPr="5C69FBD7">
        <w:t>, slik som dere ser på bilde under.</w:t>
      </w:r>
      <w:r w:rsidR="57EC932B" w:rsidRPr="5C69FBD7">
        <w:t xml:space="preserve"> Dette er et eksempel fra skjema 3.1.1 Vannproduksjon og vannleveranser. Her må brukeren trykke på </w:t>
      </w:r>
      <w:r w:rsidR="343D29A7" w:rsidRPr="5C69FBD7">
        <w:t xml:space="preserve">den blå aktiveringsknappen “Klikk her for å åpne </w:t>
      </w:r>
      <w:r w:rsidR="67B6E949" w:rsidRPr="5C69FBD7">
        <w:t>rapporteringsskjemaene</w:t>
      </w:r>
      <w:r w:rsidR="343D29A7" w:rsidRPr="5C69FBD7">
        <w:t>”</w:t>
      </w:r>
      <w:r w:rsidR="3D7911CB" w:rsidRPr="5C69FBD7">
        <w:t>. Ved å gjøre dette vil d</w:t>
      </w:r>
      <w:r w:rsidR="343D29A7" w:rsidRPr="5C69FBD7">
        <w:t>e tomme skjemafeltene bli fylt med relevant</w:t>
      </w:r>
      <w:r w:rsidR="73190AAE" w:rsidRPr="5C69FBD7">
        <w:t xml:space="preserve"> </w:t>
      </w:r>
      <w:r w:rsidR="343D29A7" w:rsidRPr="5C69FBD7">
        <w:t xml:space="preserve">informasjon. I dette tilfelle vil </w:t>
      </w:r>
      <w:r w:rsidR="7EAC36EF" w:rsidRPr="5C69FBD7">
        <w:t xml:space="preserve">man kunne se </w:t>
      </w:r>
      <w:r w:rsidR="343D29A7" w:rsidRPr="5C69FBD7">
        <w:t>alle komm</w:t>
      </w:r>
      <w:r w:rsidR="21F3D227" w:rsidRPr="5C69FBD7">
        <w:t xml:space="preserve">unale </w:t>
      </w:r>
      <w:r w:rsidR="06AD963E" w:rsidRPr="5C69FBD7">
        <w:t>vannforsyningssystemer</w:t>
      </w:r>
      <w:r w:rsidR="21F3D227" w:rsidRPr="5C69FBD7">
        <w:t xml:space="preserve"> som dette vannbehandlingsanlegget leverer </w:t>
      </w:r>
      <w:r w:rsidR="26573FFF" w:rsidRPr="5C69FBD7">
        <w:t xml:space="preserve">vann </w:t>
      </w:r>
      <w:r w:rsidR="21F3D227" w:rsidRPr="5C69FBD7">
        <w:t>til</w:t>
      </w:r>
      <w:r w:rsidR="6AD2FF8A" w:rsidRPr="5C69FBD7">
        <w:t>.</w:t>
      </w:r>
    </w:p>
    <w:p w14:paraId="0BDCED72" w14:textId="10EA02CF" w:rsidR="00585214" w:rsidRPr="00585214" w:rsidRDefault="00585214" w:rsidP="5C69FBD7">
      <w:r>
        <w:lastRenderedPageBreak/>
        <w:br/>
      </w:r>
      <w:r w:rsidR="195B1ED8">
        <w:rPr>
          <w:noProof/>
        </w:rPr>
        <w:drawing>
          <wp:inline distT="0" distB="0" distL="0" distR="0" wp14:anchorId="6C5A2262" wp14:editId="36A8BB2C">
            <wp:extent cx="5762625" cy="2133600"/>
            <wp:effectExtent l="9525" t="9525" r="9525" b="9525"/>
            <wp:docPr id="74202740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27405" name="Picture 74202740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1336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7E57F18" w14:textId="7323CCDE" w:rsidR="00585214" w:rsidRPr="00585214" w:rsidRDefault="34A69BFA" w:rsidP="5C69FBD7">
      <w:r w:rsidRPr="5C69FBD7">
        <w:t xml:space="preserve">Slike “blå aktiveringsknapper” vil dere møte på i flere av </w:t>
      </w:r>
      <w:r w:rsidR="0CD78C24" w:rsidRPr="5C69FBD7">
        <w:t>rapporteringsskjemaene</w:t>
      </w:r>
      <w:r w:rsidRPr="5C69FBD7">
        <w:t xml:space="preserve"> og vi anbefaler å trigge all disse for å hente fram all relevant informasjon for å rapportere så riktig som muli</w:t>
      </w:r>
      <w:r w:rsidR="09D3C2F1" w:rsidRPr="5C69FBD7">
        <w:t xml:space="preserve">g. </w:t>
      </w:r>
    </w:p>
    <w:p w14:paraId="2D03A72D" w14:textId="242888F9" w:rsidR="00585214" w:rsidRPr="00585214" w:rsidRDefault="00585214" w:rsidP="5C69FBD7"/>
    <w:p w14:paraId="4D1A4A0F" w14:textId="5CAE44AC" w:rsidR="00585214" w:rsidRPr="00585214" w:rsidRDefault="0AF88F01" w:rsidP="5C69FBD7">
      <w:r w:rsidRPr="5C69FBD7">
        <w:t xml:space="preserve">I bedreVANN har vi tre statuser på progresjon av rapporteringen. </w:t>
      </w:r>
    </w:p>
    <w:p w14:paraId="1EFA2EDB" w14:textId="45F7D66F" w:rsidR="00585214" w:rsidRPr="00585214" w:rsidRDefault="0AF88F01" w:rsidP="5C69FBD7">
      <w:r>
        <w:rPr>
          <w:noProof/>
        </w:rPr>
        <w:drawing>
          <wp:inline distT="0" distB="0" distL="0" distR="0" wp14:anchorId="512AC227" wp14:editId="41E628B0">
            <wp:extent cx="3314700" cy="1972383"/>
            <wp:effectExtent l="0" t="0" r="0" b="0"/>
            <wp:docPr id="12943506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97862" name="Picture 82409786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97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C0061" w14:textId="32765889" w:rsidR="00585214" w:rsidRPr="00585214" w:rsidRDefault="0AF88F01" w:rsidP="5C69FBD7">
      <w:r w:rsidRPr="5C69FBD7">
        <w:rPr>
          <w:b/>
          <w:bCs/>
        </w:rPr>
        <w:t xml:space="preserve">Ikke påbegynt: </w:t>
      </w:r>
      <w:r w:rsidRPr="5C69FBD7">
        <w:t>Skjema har ikke blitt åpnet for årets rapporteringsperiode.</w:t>
      </w:r>
    </w:p>
    <w:p w14:paraId="63A14854" w14:textId="6AED979A" w:rsidR="00585214" w:rsidRPr="00585214" w:rsidRDefault="0AF88F01" w:rsidP="5C69FBD7">
      <w:r w:rsidRPr="5C69FBD7">
        <w:rPr>
          <w:b/>
          <w:bCs/>
        </w:rPr>
        <w:t xml:space="preserve">Påbegynt: </w:t>
      </w:r>
      <w:r w:rsidRPr="5C69FBD7">
        <w:t>Skjema har blitt åpnet og rapporteres på.</w:t>
      </w:r>
    </w:p>
    <w:p w14:paraId="73136CCE" w14:textId="1116C593" w:rsidR="00585214" w:rsidRPr="00585214" w:rsidRDefault="0AF88F01" w:rsidP="5C69FBD7">
      <w:r w:rsidRPr="5C69FBD7">
        <w:rPr>
          <w:b/>
          <w:bCs/>
        </w:rPr>
        <w:t xml:space="preserve">Fullført: </w:t>
      </w:r>
      <w:r w:rsidRPr="5C69FBD7">
        <w:t xml:space="preserve">Skjema </w:t>
      </w:r>
      <w:r w:rsidR="00CC8F55" w:rsidRPr="5C69FBD7">
        <w:t xml:space="preserve">er ferdig rapportert og er bekreftet </w:t>
      </w:r>
      <w:r w:rsidRPr="5C69FBD7">
        <w:t>kvalitetssikret.</w:t>
      </w:r>
    </w:p>
    <w:p w14:paraId="46F3A7D5" w14:textId="597C7AC5" w:rsidR="00585214" w:rsidRPr="00585214" w:rsidRDefault="0AF88F01" w:rsidP="5C69FBD7">
      <w:r w:rsidRPr="5C69FBD7">
        <w:t xml:space="preserve">For å </w:t>
      </w:r>
      <w:r w:rsidR="64105A3B" w:rsidRPr="5C69FBD7">
        <w:t xml:space="preserve">oppnå </w:t>
      </w:r>
      <w:r w:rsidRPr="5C69FBD7">
        <w:t xml:space="preserve">status fullført for et skjema må man sende inn skjema </w:t>
      </w:r>
      <w:r w:rsidR="5DF68341" w:rsidRPr="5C69FBD7">
        <w:t xml:space="preserve">og </w:t>
      </w:r>
      <w:r w:rsidRPr="5C69FBD7">
        <w:t xml:space="preserve">bekrefte med avkrysning “Jeg bekrefter at dataene er kvalitetssikret og er ferdig rapportert”. </w:t>
      </w:r>
      <w:r w:rsidR="2ED41463" w:rsidRPr="5C69FBD7">
        <w:t>Da vil statusen endre seg til Fullført.</w:t>
      </w:r>
    </w:p>
    <w:p w14:paraId="01EC880F" w14:textId="337FEE60" w:rsidR="00585214" w:rsidRPr="00585214" w:rsidRDefault="0AF88F01" w:rsidP="5C69FBD7">
      <w:r>
        <w:rPr>
          <w:noProof/>
        </w:rPr>
        <w:lastRenderedPageBreak/>
        <w:drawing>
          <wp:inline distT="0" distB="0" distL="0" distR="0" wp14:anchorId="514CB940" wp14:editId="623D1B8A">
            <wp:extent cx="5762625" cy="1724025"/>
            <wp:effectExtent l="9525" t="9525" r="9525" b="9525"/>
            <wp:docPr id="26116892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68921" name="Picture 26116892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7240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9749218" w14:textId="46278B67" w:rsidR="00585214" w:rsidRPr="00585214" w:rsidRDefault="0AF88F01" w:rsidP="5C69FBD7">
      <w:r>
        <w:t>I alle rapporteringsskjemaene er det enkelte rapporteringsfelt som er nødvendige å fylle ut for å sikre så riktig resultat som mulig. Om disse ikke er fylt ut vil det på sluttet av skjema få opp siden med “Resultat av kontrol</w:t>
      </w:r>
      <w:r w:rsidR="6CE02BD2">
        <w:t xml:space="preserve">l”. Om de anbefalte feltene ikke er fylt ut vil du få oversikt over dette her. </w:t>
      </w:r>
    </w:p>
    <w:p w14:paraId="255EAD3C" w14:textId="7B59976B" w:rsidR="00585214" w:rsidRPr="00585214" w:rsidRDefault="6CE02BD2" w:rsidP="5C69FBD7">
      <w:r>
        <w:t>Du kan fortsatt sende inn skjema, men da anbefales det å ikke krysse av at skjema er gjennomgått for å beholde status som “Påbegynt”. Da vil man lettere holde oversikt.</w:t>
      </w:r>
    </w:p>
    <w:p w14:paraId="6EB759B2" w14:textId="512CC074" w:rsidR="00585214" w:rsidRPr="00585214" w:rsidRDefault="00585214" w:rsidP="5C69FBD7"/>
    <w:p w14:paraId="7C5E14F7" w14:textId="04728073" w:rsidR="00585214" w:rsidRPr="00585214" w:rsidRDefault="0AF88F01" w:rsidP="00585214">
      <w:r>
        <w:rPr>
          <w:noProof/>
        </w:rPr>
        <w:drawing>
          <wp:inline distT="0" distB="0" distL="0" distR="0" wp14:anchorId="078EC699" wp14:editId="49B91475">
            <wp:extent cx="5762625" cy="2200275"/>
            <wp:effectExtent l="9525" t="9525" r="9525" b="9525"/>
            <wp:docPr id="15649016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01601" name="Picture 156490160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2002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6A3B7E8" w14:textId="493E5B31" w:rsidR="00622C3A" w:rsidRDefault="00CA719F" w:rsidP="00CB72BA">
      <w:pPr>
        <w:pStyle w:val="Overskrift2"/>
      </w:pPr>
      <w:bookmarkStart w:id="8" w:name="_Toc1995982679"/>
      <w:r>
        <w:t>3.2</w:t>
      </w:r>
      <w:r w:rsidR="00CB72BA">
        <w:t xml:space="preserve"> Tekniske utfordringer og løsninger på disse</w:t>
      </w:r>
      <w:bookmarkEnd w:id="8"/>
    </w:p>
    <w:p w14:paraId="4FD1327E" w14:textId="47C16F0C" w:rsidR="382DE64A" w:rsidRDefault="00372F6C" w:rsidP="5C69FBD7">
      <w:pPr>
        <w:pStyle w:val="Overskrift3"/>
      </w:pPr>
      <w:bookmarkStart w:id="9" w:name="_Toc182181982"/>
      <w:r>
        <w:t xml:space="preserve">3.2.1 </w:t>
      </w:r>
      <w:r w:rsidR="382DE64A">
        <w:t>Compose Support portal</w:t>
      </w:r>
      <w:bookmarkEnd w:id="9"/>
    </w:p>
    <w:p w14:paraId="163855DB" w14:textId="2821C262" w:rsidR="382DE64A" w:rsidRDefault="382DE64A" w:rsidP="5C69FBD7">
      <w:r>
        <w:t xml:space="preserve">Henvendelser skal ikke sendes via e-post til Compose eller Norsk Vann, men sendes inn via Compose </w:t>
      </w:r>
      <w:proofErr w:type="spellStart"/>
      <w:r>
        <w:t>Suppport</w:t>
      </w:r>
      <w:proofErr w:type="spellEnd"/>
      <w:r>
        <w:t xml:space="preserve"> portal, også videre kalt bare supportportalen</w:t>
      </w:r>
      <w:r w:rsidR="7044C8C2">
        <w:t>.</w:t>
      </w:r>
    </w:p>
    <w:p w14:paraId="188261E1" w14:textId="160D0C49" w:rsidR="7044C8C2" w:rsidRDefault="7044C8C2" w:rsidP="5C69FBD7">
      <w:r w:rsidRPr="004E54CD">
        <w:t xml:space="preserve">Lenken: </w:t>
      </w:r>
      <w:hyperlink r:id="rId19">
        <w:r w:rsidR="382DE64A" w:rsidRPr="004E54CD">
          <w:rPr>
            <w:rStyle w:val="Hyperkobling"/>
          </w:rPr>
          <w:t>https://composetogo.atlassian.net/servicedesk/customer/portal/101</w:t>
        </w:r>
      </w:hyperlink>
    </w:p>
    <w:p w14:paraId="4873E5BE" w14:textId="55338451" w:rsidR="382DE64A" w:rsidRDefault="382DE64A" w:rsidP="5C69FBD7">
      <w:r>
        <w:t>Her kan man sende inn saker som omhandler ønsker om endringer i infrastruktur, tekniske feil i skjema/portal</w:t>
      </w:r>
      <w:r w:rsidR="2AF126B1">
        <w:t xml:space="preserve">/brukerinnlogging og </w:t>
      </w:r>
      <w:r>
        <w:t>sende inn faglige spørsmål</w:t>
      </w:r>
      <w:r w:rsidR="74044132">
        <w:t>.</w:t>
      </w:r>
    </w:p>
    <w:p w14:paraId="133CA54D" w14:textId="41485CCC" w:rsidR="382DE64A" w:rsidRDefault="382DE64A" w:rsidP="5C69FBD7">
      <w:r>
        <w:t>Henvendelsene vil bli fulgt opp via supportportalen og du blir varslet på e-post når det blir fulgt opp. Oversikt og progresjon over innsendte saker vil du kunne følge i supportportalen når man logger inn igjen.</w:t>
      </w:r>
    </w:p>
    <w:p w14:paraId="0DF0F5B4" w14:textId="5BA5F132" w:rsidR="2EECB3C3" w:rsidRDefault="2EECB3C3" w:rsidP="5C69FBD7">
      <w:r>
        <w:rPr>
          <w:noProof/>
        </w:rPr>
        <w:lastRenderedPageBreak/>
        <w:drawing>
          <wp:inline distT="0" distB="0" distL="0" distR="0" wp14:anchorId="5A38483E" wp14:editId="747B1911">
            <wp:extent cx="4695825" cy="3081393"/>
            <wp:effectExtent l="0" t="0" r="0" b="0"/>
            <wp:docPr id="17891542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54243" name="Picture 178915424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08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D2E68" w14:textId="1BC09E4E" w:rsidR="2EECB3C3" w:rsidRDefault="2EECB3C3" w:rsidP="5C69FBD7">
      <w:r>
        <w:t>Bruk en valgfri e-post adresse for å sende inn support saker i portalen. Du får tilsendt en lenke på e-post som videresender deg tilbake til portalen for å opprette et passord og navn.</w:t>
      </w:r>
    </w:p>
    <w:p w14:paraId="70D2DF43" w14:textId="7BD11C98" w:rsidR="2EECB3C3" w:rsidRDefault="2EECB3C3" w:rsidP="5C69FBD7">
      <w:r>
        <w:t>Når dette er gjort har du nå tilgang til supportportalen og kan sende og følge henvendelsene du sender inn.</w:t>
      </w:r>
    </w:p>
    <w:p w14:paraId="57415809" w14:textId="7C217573" w:rsidR="2EECB3C3" w:rsidRDefault="2EECB3C3" w:rsidP="5C69FBD7">
      <w:r>
        <w:rPr>
          <w:noProof/>
        </w:rPr>
        <w:drawing>
          <wp:inline distT="0" distB="0" distL="0" distR="0" wp14:anchorId="0AB1F7CD" wp14:editId="792E04A2">
            <wp:extent cx="5762625" cy="1657350"/>
            <wp:effectExtent l="0" t="0" r="0" b="0"/>
            <wp:docPr id="161380552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05528" name="Picture 161380552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04D7C" w14:textId="1712027D" w:rsidR="2EECB3C3" w:rsidRDefault="2EECB3C3" w:rsidP="5C69FBD7">
      <w:r>
        <w:rPr>
          <w:noProof/>
        </w:rPr>
        <w:lastRenderedPageBreak/>
        <w:drawing>
          <wp:inline distT="0" distB="0" distL="0" distR="0" wp14:anchorId="6E70EDAE" wp14:editId="32285E8D">
            <wp:extent cx="5762625" cy="2819400"/>
            <wp:effectExtent l="0" t="0" r="0" b="0"/>
            <wp:docPr id="47623982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239825" name="Picture 47623982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22255" w14:textId="5950A3F3" w:rsidR="5C69FBD7" w:rsidRDefault="5C69FBD7" w:rsidP="5C69FBD7"/>
    <w:p w14:paraId="16CC1C7F" w14:textId="5C0DC872" w:rsidR="00CB72BA" w:rsidRDefault="1FE3BC22" w:rsidP="00632104">
      <w:pPr>
        <w:pStyle w:val="Overskrift3"/>
      </w:pPr>
      <w:bookmarkStart w:id="10" w:name="_Toc651659037"/>
      <w:r>
        <w:t>3.2.</w:t>
      </w:r>
      <w:r w:rsidR="0B577BD8">
        <w:t>2</w:t>
      </w:r>
      <w:r>
        <w:t xml:space="preserve"> </w:t>
      </w:r>
      <w:r w:rsidR="00FF2C7B">
        <w:t>Brukere som ikke kommer inn:</w:t>
      </w:r>
      <w:bookmarkEnd w:id="10"/>
    </w:p>
    <w:p w14:paraId="6B5DA051" w14:textId="6FA87F7E" w:rsidR="00FF2C7B" w:rsidRPr="0023750F" w:rsidRDefault="0023750F" w:rsidP="0023750F">
      <w:pPr>
        <w:pStyle w:val="Listeavsnitt"/>
        <w:numPr>
          <w:ilvl w:val="0"/>
          <w:numId w:val="6"/>
        </w:numPr>
      </w:pPr>
      <w:r w:rsidRPr="0023750F">
        <w:rPr>
          <w:szCs w:val="16"/>
        </w:rPr>
        <w:t>Alle</w:t>
      </w:r>
      <w:r w:rsidRPr="0023750F">
        <w:rPr>
          <w:spacing w:val="-15"/>
          <w:szCs w:val="16"/>
        </w:rPr>
        <w:t xml:space="preserve"> </w:t>
      </w:r>
      <w:r w:rsidRPr="0023750F">
        <w:rPr>
          <w:szCs w:val="16"/>
        </w:rPr>
        <w:t>som</w:t>
      </w:r>
      <w:r w:rsidRPr="0023750F">
        <w:rPr>
          <w:spacing w:val="-13"/>
          <w:szCs w:val="16"/>
        </w:rPr>
        <w:t xml:space="preserve"> </w:t>
      </w:r>
      <w:r w:rsidRPr="0023750F">
        <w:rPr>
          <w:szCs w:val="16"/>
        </w:rPr>
        <w:t>skal</w:t>
      </w:r>
      <w:r w:rsidRPr="0023750F">
        <w:rPr>
          <w:spacing w:val="-14"/>
          <w:szCs w:val="16"/>
        </w:rPr>
        <w:t xml:space="preserve"> </w:t>
      </w:r>
      <w:r w:rsidRPr="0023750F">
        <w:rPr>
          <w:szCs w:val="16"/>
        </w:rPr>
        <w:t>delta</w:t>
      </w:r>
      <w:r w:rsidRPr="0023750F">
        <w:rPr>
          <w:spacing w:val="-16"/>
          <w:szCs w:val="16"/>
        </w:rPr>
        <w:t xml:space="preserve"> </w:t>
      </w:r>
      <w:r w:rsidRPr="0023750F">
        <w:rPr>
          <w:szCs w:val="16"/>
        </w:rPr>
        <w:t>i</w:t>
      </w:r>
      <w:r w:rsidRPr="0023750F">
        <w:rPr>
          <w:spacing w:val="-11"/>
          <w:szCs w:val="16"/>
        </w:rPr>
        <w:t xml:space="preserve"> </w:t>
      </w:r>
      <w:r w:rsidRPr="0023750F">
        <w:rPr>
          <w:szCs w:val="16"/>
        </w:rPr>
        <w:t>rapporteringen</w:t>
      </w:r>
      <w:r w:rsidRPr="0023750F">
        <w:rPr>
          <w:spacing w:val="-19"/>
          <w:szCs w:val="16"/>
        </w:rPr>
        <w:t xml:space="preserve"> </w:t>
      </w:r>
      <w:r w:rsidRPr="0023750F">
        <w:rPr>
          <w:szCs w:val="16"/>
        </w:rPr>
        <w:t>må</w:t>
      </w:r>
      <w:r w:rsidRPr="0023750F">
        <w:rPr>
          <w:spacing w:val="-10"/>
          <w:szCs w:val="16"/>
        </w:rPr>
        <w:t xml:space="preserve"> </w:t>
      </w:r>
      <w:r w:rsidRPr="0023750F">
        <w:rPr>
          <w:szCs w:val="16"/>
        </w:rPr>
        <w:t>være</w:t>
      </w:r>
      <w:r w:rsidRPr="0023750F">
        <w:rPr>
          <w:spacing w:val="-16"/>
          <w:szCs w:val="16"/>
        </w:rPr>
        <w:t xml:space="preserve"> </w:t>
      </w:r>
      <w:r w:rsidRPr="0023750F">
        <w:rPr>
          <w:szCs w:val="16"/>
        </w:rPr>
        <w:t>registrert</w:t>
      </w:r>
      <w:r w:rsidRPr="0023750F">
        <w:rPr>
          <w:spacing w:val="-17"/>
          <w:szCs w:val="16"/>
        </w:rPr>
        <w:t xml:space="preserve"> </w:t>
      </w:r>
      <w:r w:rsidRPr="0023750F">
        <w:rPr>
          <w:szCs w:val="16"/>
        </w:rPr>
        <w:t>i</w:t>
      </w:r>
      <w:r w:rsidRPr="0023750F">
        <w:rPr>
          <w:spacing w:val="-11"/>
          <w:szCs w:val="16"/>
        </w:rPr>
        <w:t xml:space="preserve"> </w:t>
      </w:r>
      <w:r w:rsidRPr="0023750F">
        <w:rPr>
          <w:szCs w:val="16"/>
        </w:rPr>
        <w:t>brukerregisteret.</w:t>
      </w:r>
      <w:r w:rsidRPr="0023750F">
        <w:rPr>
          <w:spacing w:val="-18"/>
          <w:szCs w:val="16"/>
        </w:rPr>
        <w:t xml:space="preserve"> </w:t>
      </w:r>
      <w:r w:rsidRPr="0023750F">
        <w:rPr>
          <w:szCs w:val="16"/>
        </w:rPr>
        <w:t>Hovedkontakten</w:t>
      </w:r>
      <w:r w:rsidRPr="0023750F">
        <w:rPr>
          <w:spacing w:val="-11"/>
          <w:szCs w:val="16"/>
        </w:rPr>
        <w:t xml:space="preserve"> </w:t>
      </w:r>
      <w:r w:rsidRPr="0023750F">
        <w:rPr>
          <w:szCs w:val="16"/>
        </w:rPr>
        <w:t>kan</w:t>
      </w:r>
      <w:r w:rsidRPr="0023750F">
        <w:rPr>
          <w:spacing w:val="-13"/>
          <w:szCs w:val="16"/>
        </w:rPr>
        <w:t xml:space="preserve"> </w:t>
      </w:r>
      <w:r w:rsidRPr="0023750F">
        <w:rPr>
          <w:szCs w:val="16"/>
        </w:rPr>
        <w:t>opprette</w:t>
      </w:r>
      <w:r w:rsidRPr="0023750F">
        <w:rPr>
          <w:spacing w:val="-17"/>
          <w:szCs w:val="16"/>
        </w:rPr>
        <w:t xml:space="preserve"> </w:t>
      </w:r>
      <w:r w:rsidRPr="0023750F">
        <w:rPr>
          <w:szCs w:val="16"/>
        </w:rPr>
        <w:t>nye</w:t>
      </w:r>
      <w:r w:rsidRPr="0023750F">
        <w:rPr>
          <w:spacing w:val="-11"/>
          <w:szCs w:val="16"/>
        </w:rPr>
        <w:t xml:space="preserve"> </w:t>
      </w:r>
      <w:r w:rsidRPr="0023750F">
        <w:rPr>
          <w:spacing w:val="-2"/>
          <w:szCs w:val="16"/>
        </w:rPr>
        <w:t>brukere</w:t>
      </w:r>
    </w:p>
    <w:p w14:paraId="2BEF396F" w14:textId="6BFBC1EB" w:rsidR="0023750F" w:rsidRDefault="0071495A" w:rsidP="0023750F">
      <w:pPr>
        <w:pStyle w:val="Listeavsnitt"/>
        <w:numPr>
          <w:ilvl w:val="0"/>
          <w:numId w:val="6"/>
        </w:numPr>
      </w:pPr>
      <w:r w:rsidRPr="5C69FBD7">
        <w:rPr>
          <w:spacing w:val="-2"/>
        </w:rPr>
        <w:t xml:space="preserve">Dersom registrerte brukere ikke får logget inn, meldes dette som sak på </w:t>
      </w:r>
      <w:r w:rsidR="00480035" w:rsidRPr="5C69FBD7">
        <w:rPr>
          <w:i/>
          <w:spacing w:val="-2"/>
        </w:rPr>
        <w:t>Compose Support Portal</w:t>
      </w:r>
      <w:r w:rsidR="00480035" w:rsidRPr="5C69FBD7">
        <w:rPr>
          <w:spacing w:val="-2"/>
        </w:rPr>
        <w:t>.</w:t>
      </w:r>
    </w:p>
    <w:p w14:paraId="4EA1A4E7" w14:textId="3B25D63D" w:rsidR="005910B7" w:rsidRDefault="00372F6C" w:rsidP="00632104">
      <w:pPr>
        <w:pStyle w:val="Overskrift3"/>
      </w:pPr>
      <w:bookmarkStart w:id="11" w:name="_Toc163200555"/>
      <w:r>
        <w:t xml:space="preserve">3.2.2 </w:t>
      </w:r>
      <w:proofErr w:type="spellStart"/>
      <w:r w:rsidR="7EF5C848">
        <w:t>Autolagring</w:t>
      </w:r>
      <w:proofErr w:type="spellEnd"/>
      <w:r w:rsidR="7EF5C848">
        <w:t xml:space="preserve"> av</w:t>
      </w:r>
      <w:r w:rsidR="0007490C">
        <w:t xml:space="preserve"> data</w:t>
      </w:r>
      <w:bookmarkEnd w:id="11"/>
    </w:p>
    <w:p w14:paraId="1B57AB67" w14:textId="04719929" w:rsidR="7EF5C848" w:rsidRDefault="7EF5C848" w:rsidP="5C69FBD7">
      <w:pPr>
        <w:pStyle w:val="Listeavsnitt"/>
        <w:numPr>
          <w:ilvl w:val="0"/>
          <w:numId w:val="7"/>
        </w:numPr>
      </w:pPr>
      <w:r w:rsidRPr="5C69FBD7">
        <w:t>Under utfylling av skjema vil data auto</w:t>
      </w:r>
      <w:r w:rsidR="3ACBADA9" w:rsidRPr="5C69FBD7">
        <w:t xml:space="preserve">matisk </w:t>
      </w:r>
      <w:r w:rsidRPr="5C69FBD7">
        <w:t>lagres</w:t>
      </w:r>
      <w:r w:rsidR="3A099E79" w:rsidRPr="5C69FBD7">
        <w:t xml:space="preserve"> i skjema</w:t>
      </w:r>
      <w:r w:rsidR="1CE2CEEA" w:rsidRPr="5C69FBD7">
        <w:t>, og man kan når som helst ta pause i rapporteringen ved å lukke fanen.</w:t>
      </w:r>
    </w:p>
    <w:p w14:paraId="0A43A8AA" w14:textId="5C8D294A" w:rsidR="4C3812CC" w:rsidRDefault="4C3812CC" w:rsidP="5C69FBD7">
      <w:pPr>
        <w:pStyle w:val="Listeavsnitt"/>
        <w:numPr>
          <w:ilvl w:val="0"/>
          <w:numId w:val="7"/>
        </w:numPr>
      </w:pPr>
      <w:r w:rsidRPr="5C69FBD7">
        <w:t>Start skjemaet på nytt og du vil kunne fortsette der du var</w:t>
      </w:r>
    </w:p>
    <w:p w14:paraId="4304A930" w14:textId="44FBF7F1" w:rsidR="59FE023B" w:rsidRDefault="59FE023B" w:rsidP="5C69FBD7">
      <w:pPr>
        <w:pStyle w:val="Listeavsnitt"/>
        <w:numPr>
          <w:ilvl w:val="0"/>
          <w:numId w:val="7"/>
        </w:numPr>
      </w:pPr>
      <w:r w:rsidRPr="5C69FBD7">
        <w:t>Ved inaktivitet over 60 minutter vil skjemasesjonen utløpe, og man kan oppleve tidsavbrudd. Lukk skjema og start på nytt igjen. Du vil kunne fortsette der du var</w:t>
      </w:r>
    </w:p>
    <w:p w14:paraId="796BBB1F" w14:textId="674E9C28" w:rsidR="59FE023B" w:rsidRDefault="59FE023B" w:rsidP="5C69FBD7">
      <w:pPr>
        <w:pStyle w:val="Listeavsnitt"/>
        <w:numPr>
          <w:ilvl w:val="0"/>
          <w:numId w:val="7"/>
        </w:numPr>
      </w:pPr>
      <w:r w:rsidRPr="5C69FBD7">
        <w:t>Det anbefales derfor å lukke skjemaet hvis du skal ha et lengere tidsavbrudd</w:t>
      </w:r>
    </w:p>
    <w:p w14:paraId="387AE221" w14:textId="3DA1390F" w:rsidR="5C69FBD7" w:rsidRDefault="5C69FBD7" w:rsidP="5C69FBD7">
      <w:pPr>
        <w:pStyle w:val="Listeavsnitt"/>
      </w:pPr>
    </w:p>
    <w:p w14:paraId="5AEAE998" w14:textId="16488DAA" w:rsidR="00066E02" w:rsidRDefault="003908BB" w:rsidP="00632104">
      <w:pPr>
        <w:pStyle w:val="Overskrift3"/>
      </w:pPr>
      <w:bookmarkStart w:id="12" w:name="_Toc1158370311"/>
      <w:r>
        <w:t>3.2.</w:t>
      </w:r>
      <w:r w:rsidR="7539D512">
        <w:t>4</w:t>
      </w:r>
      <w:r>
        <w:t xml:space="preserve"> </w:t>
      </w:r>
      <w:r w:rsidR="00066E02">
        <w:t>Feilmelding ved åpning av skjema</w:t>
      </w:r>
      <w:bookmarkEnd w:id="12"/>
    </w:p>
    <w:p w14:paraId="7BE1BD05" w14:textId="5CF0BF5A" w:rsidR="008F781B" w:rsidRDefault="0065535F" w:rsidP="0065535F">
      <w:pPr>
        <w:pStyle w:val="Listeavsnitt"/>
        <w:numPr>
          <w:ilvl w:val="0"/>
          <w:numId w:val="9"/>
        </w:numPr>
      </w:pPr>
      <w:r>
        <w:t>Trykk først på knappen «får du ikke åpnet skjema?»</w:t>
      </w:r>
    </w:p>
    <w:p w14:paraId="16B2C996" w14:textId="4AAC3A3D" w:rsidR="0065535F" w:rsidRDefault="0065535F" w:rsidP="0065535F">
      <w:pPr>
        <w:pStyle w:val="Listeavsnitt"/>
        <w:numPr>
          <w:ilvl w:val="0"/>
          <w:numId w:val="9"/>
        </w:numPr>
      </w:pPr>
      <w:r>
        <w:t>Deretter «se hvorfor»</w:t>
      </w:r>
    </w:p>
    <w:p w14:paraId="5B895EA1" w14:textId="4BECE22F" w:rsidR="00AC7956" w:rsidRDefault="00AC7956" w:rsidP="00AC7956">
      <w:pPr>
        <w:pStyle w:val="Listeavsnitt"/>
      </w:pPr>
      <w:r w:rsidRPr="008F781B">
        <w:rPr>
          <w:noProof/>
        </w:rPr>
        <w:lastRenderedPageBreak/>
        <w:drawing>
          <wp:inline distT="0" distB="0" distL="0" distR="0" wp14:anchorId="59AE0ECC" wp14:editId="2539D21D">
            <wp:extent cx="3810000" cy="3034514"/>
            <wp:effectExtent l="0" t="0" r="0" b="0"/>
            <wp:docPr id="7545353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353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403" cy="306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92121" w14:textId="13B57DD9" w:rsidR="00AC7956" w:rsidRDefault="00AC7956" w:rsidP="00AC7956">
      <w:pPr>
        <w:pStyle w:val="Listeavsnitt"/>
        <w:rPr>
          <w:noProof/>
        </w:rPr>
      </w:pPr>
    </w:p>
    <w:p w14:paraId="487D52C3" w14:textId="32AA470D" w:rsidR="1967ABD9" w:rsidRDefault="1967ABD9" w:rsidP="5C69FBD7">
      <w:pPr>
        <w:pStyle w:val="Listeavsnitt"/>
        <w:numPr>
          <w:ilvl w:val="0"/>
          <w:numId w:val="9"/>
        </w:numPr>
      </w:pPr>
      <w:r>
        <w:t xml:space="preserve">Velg riktig skjema du ønsker å nullstille i </w:t>
      </w:r>
      <w:proofErr w:type="spellStart"/>
      <w:r>
        <w:t>nedtrekkslisten</w:t>
      </w:r>
      <w:proofErr w:type="spellEnd"/>
    </w:p>
    <w:p w14:paraId="2A59F21C" w14:textId="52A75C60" w:rsidR="1967ABD9" w:rsidRDefault="1967ABD9" w:rsidP="5C69FBD7">
      <w:r>
        <w:rPr>
          <w:noProof/>
        </w:rPr>
        <w:drawing>
          <wp:inline distT="0" distB="0" distL="0" distR="0" wp14:anchorId="2F8F027A" wp14:editId="7C488D04">
            <wp:extent cx="5249970" cy="1371066"/>
            <wp:effectExtent l="9525" t="9525" r="9525" b="9525"/>
            <wp:docPr id="1095735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3589" name="Picture 10957358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970" cy="1371066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E4538A7" w14:textId="07565C2C" w:rsidR="00924357" w:rsidRDefault="00924357" w:rsidP="00E85DD1">
      <w:pPr>
        <w:pStyle w:val="Listeavsnitt"/>
        <w:numPr>
          <w:ilvl w:val="0"/>
          <w:numId w:val="9"/>
        </w:numPr>
      </w:pPr>
      <w:r>
        <w:t>Velg dette og trykk deretter på neste</w:t>
      </w:r>
    </w:p>
    <w:p w14:paraId="764503D0" w14:textId="0B02AD0A" w:rsidR="00924357" w:rsidRDefault="00924357" w:rsidP="00E85DD1">
      <w:pPr>
        <w:pStyle w:val="Listeavsnitt"/>
        <w:numPr>
          <w:ilvl w:val="0"/>
          <w:numId w:val="9"/>
        </w:numPr>
      </w:pPr>
      <w:r>
        <w:t xml:space="preserve">Du vil da få mulighet til å </w:t>
      </w:r>
      <w:r w:rsidR="000659D5">
        <w:t>nullstille skjemaet og begynne på nytt</w:t>
      </w:r>
    </w:p>
    <w:p w14:paraId="13E58BB5" w14:textId="7B97E037" w:rsidR="000659D5" w:rsidRPr="000659D5" w:rsidRDefault="000659D5" w:rsidP="00E85DD1">
      <w:pPr>
        <w:pStyle w:val="Listeavsnitt"/>
        <w:numPr>
          <w:ilvl w:val="0"/>
          <w:numId w:val="9"/>
        </w:numPr>
      </w:pPr>
      <w:r w:rsidRPr="5C69FBD7">
        <w:t xml:space="preserve">NB! Dersom du gjør dette uten å ha </w:t>
      </w:r>
      <w:r w:rsidR="3BD23010" w:rsidRPr="5C69FBD7">
        <w:t>sendt inn skjema og bekreftet</w:t>
      </w:r>
      <w:r w:rsidRPr="5C69FBD7">
        <w:t xml:space="preserve"> på ferdig vil du miste all midlertidig lagring</w:t>
      </w:r>
      <w:r w:rsidR="3A11CECC" w:rsidRPr="5C69FBD7">
        <w:t xml:space="preserve"> i skjemautfyllingen</w:t>
      </w:r>
    </w:p>
    <w:p w14:paraId="639CA213" w14:textId="1E5B004F" w:rsidR="000659D5" w:rsidRDefault="00532978" w:rsidP="00532978">
      <w:pPr>
        <w:pStyle w:val="Listeavsnitt"/>
      </w:pPr>
      <w:r>
        <w:rPr>
          <w:noProof/>
        </w:rPr>
        <w:lastRenderedPageBreak/>
        <w:drawing>
          <wp:inline distT="0" distB="0" distL="0" distR="0" wp14:anchorId="6CA2B078" wp14:editId="3E668987">
            <wp:extent cx="5183505" cy="3291399"/>
            <wp:effectExtent l="0" t="0" r="0" b="4445"/>
            <wp:docPr id="126751799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564" cy="3295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CA513" w14:textId="77777777" w:rsidR="00532978" w:rsidRDefault="00532978" w:rsidP="00532978">
      <w:pPr>
        <w:pStyle w:val="Listeavsnitt"/>
      </w:pPr>
    </w:p>
    <w:p w14:paraId="6B01C81A" w14:textId="77777777" w:rsidR="00532978" w:rsidRDefault="00532978" w:rsidP="00532978">
      <w:pPr>
        <w:pStyle w:val="Listeavsnitt"/>
      </w:pPr>
    </w:p>
    <w:sectPr w:rsidR="00532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370"/>
    <w:multiLevelType w:val="hybridMultilevel"/>
    <w:tmpl w:val="E9DE6F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B0964"/>
    <w:multiLevelType w:val="hybridMultilevel"/>
    <w:tmpl w:val="9C889CA0"/>
    <w:lvl w:ilvl="0" w:tplc="1736EA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1013E"/>
    <w:multiLevelType w:val="hybridMultilevel"/>
    <w:tmpl w:val="9F503920"/>
    <w:lvl w:ilvl="0" w:tplc="4D2E5EF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32A30"/>
    <w:multiLevelType w:val="hybridMultilevel"/>
    <w:tmpl w:val="677201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F5E2F"/>
    <w:multiLevelType w:val="hybridMultilevel"/>
    <w:tmpl w:val="E368AD26"/>
    <w:lvl w:ilvl="0" w:tplc="0F56CE5A">
      <w:start w:val="1"/>
      <w:numFmt w:val="decimal"/>
      <w:lvlText w:val="%1."/>
      <w:lvlJc w:val="left"/>
      <w:pPr>
        <w:ind w:left="1204" w:hanging="47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6"/>
        <w:szCs w:val="26"/>
        <w:lang w:val="nn-NO" w:eastAsia="en-US" w:bidi="ar-SA"/>
      </w:rPr>
    </w:lvl>
    <w:lvl w:ilvl="1" w:tplc="F132B0E0">
      <w:numFmt w:val="bullet"/>
      <w:lvlText w:val="•"/>
      <w:lvlJc w:val="left"/>
      <w:pPr>
        <w:ind w:left="1680" w:hanging="3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6"/>
        <w:szCs w:val="26"/>
        <w:lang w:val="nn-NO" w:eastAsia="en-US" w:bidi="ar-SA"/>
      </w:rPr>
    </w:lvl>
    <w:lvl w:ilvl="2" w:tplc="FABA5386">
      <w:numFmt w:val="bullet"/>
      <w:lvlText w:val="•"/>
      <w:lvlJc w:val="left"/>
      <w:pPr>
        <w:ind w:left="3260" w:hanging="317"/>
      </w:pPr>
      <w:rPr>
        <w:rFonts w:hint="default"/>
        <w:lang w:val="nn-NO" w:eastAsia="en-US" w:bidi="ar-SA"/>
      </w:rPr>
    </w:lvl>
    <w:lvl w:ilvl="3" w:tplc="B09AAA0A">
      <w:numFmt w:val="bullet"/>
      <w:lvlText w:val="•"/>
      <w:lvlJc w:val="left"/>
      <w:pPr>
        <w:ind w:left="4836" w:hanging="317"/>
      </w:pPr>
      <w:rPr>
        <w:rFonts w:hint="default"/>
        <w:lang w:val="nn-NO" w:eastAsia="en-US" w:bidi="ar-SA"/>
      </w:rPr>
    </w:lvl>
    <w:lvl w:ilvl="4" w:tplc="BA1A0216">
      <w:numFmt w:val="bullet"/>
      <w:lvlText w:val="•"/>
      <w:lvlJc w:val="left"/>
      <w:pPr>
        <w:ind w:left="6413" w:hanging="317"/>
      </w:pPr>
      <w:rPr>
        <w:rFonts w:hint="default"/>
        <w:lang w:val="nn-NO" w:eastAsia="en-US" w:bidi="ar-SA"/>
      </w:rPr>
    </w:lvl>
    <w:lvl w:ilvl="5" w:tplc="6C7C72D8">
      <w:numFmt w:val="bullet"/>
      <w:lvlText w:val="•"/>
      <w:lvlJc w:val="left"/>
      <w:pPr>
        <w:ind w:left="7989" w:hanging="317"/>
      </w:pPr>
      <w:rPr>
        <w:rFonts w:hint="default"/>
        <w:lang w:val="nn-NO" w:eastAsia="en-US" w:bidi="ar-SA"/>
      </w:rPr>
    </w:lvl>
    <w:lvl w:ilvl="6" w:tplc="6810B58A">
      <w:numFmt w:val="bullet"/>
      <w:lvlText w:val="•"/>
      <w:lvlJc w:val="left"/>
      <w:pPr>
        <w:ind w:left="9565" w:hanging="317"/>
      </w:pPr>
      <w:rPr>
        <w:rFonts w:hint="default"/>
        <w:lang w:val="nn-NO" w:eastAsia="en-US" w:bidi="ar-SA"/>
      </w:rPr>
    </w:lvl>
    <w:lvl w:ilvl="7" w:tplc="07F49A16">
      <w:numFmt w:val="bullet"/>
      <w:lvlText w:val="•"/>
      <w:lvlJc w:val="left"/>
      <w:pPr>
        <w:ind w:left="11142" w:hanging="317"/>
      </w:pPr>
      <w:rPr>
        <w:rFonts w:hint="default"/>
        <w:lang w:val="nn-NO" w:eastAsia="en-US" w:bidi="ar-SA"/>
      </w:rPr>
    </w:lvl>
    <w:lvl w:ilvl="8" w:tplc="A888FCD4">
      <w:numFmt w:val="bullet"/>
      <w:lvlText w:val="•"/>
      <w:lvlJc w:val="left"/>
      <w:pPr>
        <w:ind w:left="12718" w:hanging="317"/>
      </w:pPr>
      <w:rPr>
        <w:rFonts w:hint="default"/>
        <w:lang w:val="nn-NO" w:eastAsia="en-US" w:bidi="ar-SA"/>
      </w:rPr>
    </w:lvl>
  </w:abstractNum>
  <w:abstractNum w:abstractNumId="5" w15:restartNumberingAfterBreak="0">
    <w:nsid w:val="263F0A66"/>
    <w:multiLevelType w:val="hybridMultilevel"/>
    <w:tmpl w:val="D80A82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E4D43"/>
    <w:multiLevelType w:val="hybridMultilevel"/>
    <w:tmpl w:val="F504358A"/>
    <w:lvl w:ilvl="0" w:tplc="0414000F">
      <w:start w:val="1"/>
      <w:numFmt w:val="decimal"/>
      <w:lvlText w:val="%1."/>
      <w:lvlJc w:val="left"/>
      <w:pPr>
        <w:ind w:left="708" w:hanging="360"/>
      </w:pPr>
    </w:lvl>
    <w:lvl w:ilvl="1" w:tplc="04140019" w:tentative="1">
      <w:start w:val="1"/>
      <w:numFmt w:val="lowerLetter"/>
      <w:lvlText w:val="%2."/>
      <w:lvlJc w:val="left"/>
      <w:pPr>
        <w:ind w:left="1428" w:hanging="360"/>
      </w:pPr>
    </w:lvl>
    <w:lvl w:ilvl="2" w:tplc="0414001B" w:tentative="1">
      <w:start w:val="1"/>
      <w:numFmt w:val="lowerRoman"/>
      <w:lvlText w:val="%3."/>
      <w:lvlJc w:val="right"/>
      <w:pPr>
        <w:ind w:left="2148" w:hanging="180"/>
      </w:pPr>
    </w:lvl>
    <w:lvl w:ilvl="3" w:tplc="0414000F" w:tentative="1">
      <w:start w:val="1"/>
      <w:numFmt w:val="decimal"/>
      <w:lvlText w:val="%4."/>
      <w:lvlJc w:val="left"/>
      <w:pPr>
        <w:ind w:left="2868" w:hanging="360"/>
      </w:pPr>
    </w:lvl>
    <w:lvl w:ilvl="4" w:tplc="04140019" w:tentative="1">
      <w:start w:val="1"/>
      <w:numFmt w:val="lowerLetter"/>
      <w:lvlText w:val="%5."/>
      <w:lvlJc w:val="left"/>
      <w:pPr>
        <w:ind w:left="3588" w:hanging="360"/>
      </w:pPr>
    </w:lvl>
    <w:lvl w:ilvl="5" w:tplc="0414001B" w:tentative="1">
      <w:start w:val="1"/>
      <w:numFmt w:val="lowerRoman"/>
      <w:lvlText w:val="%6."/>
      <w:lvlJc w:val="right"/>
      <w:pPr>
        <w:ind w:left="4308" w:hanging="180"/>
      </w:pPr>
    </w:lvl>
    <w:lvl w:ilvl="6" w:tplc="0414000F" w:tentative="1">
      <w:start w:val="1"/>
      <w:numFmt w:val="decimal"/>
      <w:lvlText w:val="%7."/>
      <w:lvlJc w:val="left"/>
      <w:pPr>
        <w:ind w:left="5028" w:hanging="360"/>
      </w:pPr>
    </w:lvl>
    <w:lvl w:ilvl="7" w:tplc="04140019" w:tentative="1">
      <w:start w:val="1"/>
      <w:numFmt w:val="lowerLetter"/>
      <w:lvlText w:val="%8."/>
      <w:lvlJc w:val="left"/>
      <w:pPr>
        <w:ind w:left="5748" w:hanging="360"/>
      </w:pPr>
    </w:lvl>
    <w:lvl w:ilvl="8" w:tplc="0414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3D2207AE"/>
    <w:multiLevelType w:val="hybridMultilevel"/>
    <w:tmpl w:val="F04C3428"/>
    <w:lvl w:ilvl="0" w:tplc="0414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6E2F61E4"/>
    <w:multiLevelType w:val="hybridMultilevel"/>
    <w:tmpl w:val="5DAE5D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B12A2"/>
    <w:multiLevelType w:val="hybridMultilevel"/>
    <w:tmpl w:val="FFFFFFFF"/>
    <w:lvl w:ilvl="0" w:tplc="DDC0B0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17287E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2BD298F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F6CF61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CEB0D85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0008985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9320DFE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2582D5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2FF2DA0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86412">
    <w:abstractNumId w:val="1"/>
  </w:num>
  <w:num w:numId="2" w16cid:durableId="917254227">
    <w:abstractNumId w:val="2"/>
  </w:num>
  <w:num w:numId="3" w16cid:durableId="67654236">
    <w:abstractNumId w:val="4"/>
  </w:num>
  <w:num w:numId="4" w16cid:durableId="1568765647">
    <w:abstractNumId w:val="6"/>
  </w:num>
  <w:num w:numId="5" w16cid:durableId="400098281">
    <w:abstractNumId w:val="7"/>
  </w:num>
  <w:num w:numId="6" w16cid:durableId="185683342">
    <w:abstractNumId w:val="0"/>
  </w:num>
  <w:num w:numId="7" w16cid:durableId="1482309599">
    <w:abstractNumId w:val="3"/>
  </w:num>
  <w:num w:numId="8" w16cid:durableId="55008157">
    <w:abstractNumId w:val="8"/>
  </w:num>
  <w:num w:numId="9" w16cid:durableId="1998920936">
    <w:abstractNumId w:val="5"/>
  </w:num>
  <w:num w:numId="10" w16cid:durableId="1743721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B7"/>
    <w:rsid w:val="00044EB8"/>
    <w:rsid w:val="00046429"/>
    <w:rsid w:val="000466F4"/>
    <w:rsid w:val="000659D5"/>
    <w:rsid w:val="00066E02"/>
    <w:rsid w:val="0007490C"/>
    <w:rsid w:val="00084927"/>
    <w:rsid w:val="000B7AC7"/>
    <w:rsid w:val="000E3996"/>
    <w:rsid w:val="000F3992"/>
    <w:rsid w:val="00113D16"/>
    <w:rsid w:val="00122D58"/>
    <w:rsid w:val="001421FF"/>
    <w:rsid w:val="00176B9E"/>
    <w:rsid w:val="001D3E9F"/>
    <w:rsid w:val="00200779"/>
    <w:rsid w:val="00205C28"/>
    <w:rsid w:val="0023750F"/>
    <w:rsid w:val="002510EB"/>
    <w:rsid w:val="00253254"/>
    <w:rsid w:val="002C35F1"/>
    <w:rsid w:val="002C36E8"/>
    <w:rsid w:val="002D6E47"/>
    <w:rsid w:val="002E0A6D"/>
    <w:rsid w:val="0031680E"/>
    <w:rsid w:val="00320C5F"/>
    <w:rsid w:val="00372F6C"/>
    <w:rsid w:val="003908BB"/>
    <w:rsid w:val="003A4028"/>
    <w:rsid w:val="003A746A"/>
    <w:rsid w:val="003B7FFA"/>
    <w:rsid w:val="003C38AE"/>
    <w:rsid w:val="004223E6"/>
    <w:rsid w:val="004438A8"/>
    <w:rsid w:val="00480035"/>
    <w:rsid w:val="00492969"/>
    <w:rsid w:val="004B4DBF"/>
    <w:rsid w:val="004E54CD"/>
    <w:rsid w:val="004F514E"/>
    <w:rsid w:val="005133D0"/>
    <w:rsid w:val="00516D87"/>
    <w:rsid w:val="00527490"/>
    <w:rsid w:val="00532978"/>
    <w:rsid w:val="00585214"/>
    <w:rsid w:val="005910B7"/>
    <w:rsid w:val="005A7150"/>
    <w:rsid w:val="005B157B"/>
    <w:rsid w:val="005B19C1"/>
    <w:rsid w:val="005E7B74"/>
    <w:rsid w:val="005F5B89"/>
    <w:rsid w:val="006051F2"/>
    <w:rsid w:val="00622C3A"/>
    <w:rsid w:val="006258F0"/>
    <w:rsid w:val="00626060"/>
    <w:rsid w:val="00632104"/>
    <w:rsid w:val="00647445"/>
    <w:rsid w:val="0065535F"/>
    <w:rsid w:val="006B682E"/>
    <w:rsid w:val="007012B6"/>
    <w:rsid w:val="00704319"/>
    <w:rsid w:val="0071495A"/>
    <w:rsid w:val="00725BA6"/>
    <w:rsid w:val="007425C6"/>
    <w:rsid w:val="00766A5F"/>
    <w:rsid w:val="007935B6"/>
    <w:rsid w:val="007A732B"/>
    <w:rsid w:val="007E6FE6"/>
    <w:rsid w:val="007F7D08"/>
    <w:rsid w:val="00804303"/>
    <w:rsid w:val="00830CA3"/>
    <w:rsid w:val="00843A6D"/>
    <w:rsid w:val="00853D26"/>
    <w:rsid w:val="008A2405"/>
    <w:rsid w:val="008A2BC8"/>
    <w:rsid w:val="008A3145"/>
    <w:rsid w:val="008C0D77"/>
    <w:rsid w:val="008C2EF6"/>
    <w:rsid w:val="008C612C"/>
    <w:rsid w:val="008F781B"/>
    <w:rsid w:val="00912587"/>
    <w:rsid w:val="00924357"/>
    <w:rsid w:val="00942137"/>
    <w:rsid w:val="00947379"/>
    <w:rsid w:val="00981B79"/>
    <w:rsid w:val="00993DD3"/>
    <w:rsid w:val="009A68FA"/>
    <w:rsid w:val="009B1F3A"/>
    <w:rsid w:val="009F3C28"/>
    <w:rsid w:val="00A03A84"/>
    <w:rsid w:val="00A05ED8"/>
    <w:rsid w:val="00A10E11"/>
    <w:rsid w:val="00A452D7"/>
    <w:rsid w:val="00AA1484"/>
    <w:rsid w:val="00AC7956"/>
    <w:rsid w:val="00AD73CC"/>
    <w:rsid w:val="00AE220F"/>
    <w:rsid w:val="00AF6CEF"/>
    <w:rsid w:val="00B01CD5"/>
    <w:rsid w:val="00B1045A"/>
    <w:rsid w:val="00B25094"/>
    <w:rsid w:val="00B751F5"/>
    <w:rsid w:val="00B9610F"/>
    <w:rsid w:val="00BA41D9"/>
    <w:rsid w:val="00BB2B03"/>
    <w:rsid w:val="00C54A5B"/>
    <w:rsid w:val="00C6421E"/>
    <w:rsid w:val="00C6778F"/>
    <w:rsid w:val="00C977C8"/>
    <w:rsid w:val="00CA719F"/>
    <w:rsid w:val="00CB72BA"/>
    <w:rsid w:val="00CC8F55"/>
    <w:rsid w:val="00CE25B7"/>
    <w:rsid w:val="00D40810"/>
    <w:rsid w:val="00D67024"/>
    <w:rsid w:val="00D85299"/>
    <w:rsid w:val="00D87559"/>
    <w:rsid w:val="00D93107"/>
    <w:rsid w:val="00DF3F67"/>
    <w:rsid w:val="00E20437"/>
    <w:rsid w:val="00E307FB"/>
    <w:rsid w:val="00E477FF"/>
    <w:rsid w:val="00E85DD1"/>
    <w:rsid w:val="00E92117"/>
    <w:rsid w:val="00EAA926"/>
    <w:rsid w:val="00EC623B"/>
    <w:rsid w:val="00ED26FF"/>
    <w:rsid w:val="00F0400D"/>
    <w:rsid w:val="00F04937"/>
    <w:rsid w:val="00F21DE3"/>
    <w:rsid w:val="00F24E6C"/>
    <w:rsid w:val="00F3046E"/>
    <w:rsid w:val="00F350AD"/>
    <w:rsid w:val="00F4064A"/>
    <w:rsid w:val="00F46B22"/>
    <w:rsid w:val="00F70525"/>
    <w:rsid w:val="00F82160"/>
    <w:rsid w:val="00F850B2"/>
    <w:rsid w:val="00F97892"/>
    <w:rsid w:val="00FB30B6"/>
    <w:rsid w:val="00FF2C7B"/>
    <w:rsid w:val="023BB7B9"/>
    <w:rsid w:val="029F0BDF"/>
    <w:rsid w:val="02AFE4AB"/>
    <w:rsid w:val="02F66635"/>
    <w:rsid w:val="04DDE132"/>
    <w:rsid w:val="05B6E0E4"/>
    <w:rsid w:val="067DEBA5"/>
    <w:rsid w:val="06AD963E"/>
    <w:rsid w:val="06E7C55A"/>
    <w:rsid w:val="0706C252"/>
    <w:rsid w:val="07345D17"/>
    <w:rsid w:val="0835C671"/>
    <w:rsid w:val="09C1EC91"/>
    <w:rsid w:val="09D3C2F1"/>
    <w:rsid w:val="09FC4EB3"/>
    <w:rsid w:val="0AF88F01"/>
    <w:rsid w:val="0B577BD8"/>
    <w:rsid w:val="0C394117"/>
    <w:rsid w:val="0CD78C24"/>
    <w:rsid w:val="10700422"/>
    <w:rsid w:val="1128F75C"/>
    <w:rsid w:val="11B04A04"/>
    <w:rsid w:val="144E910D"/>
    <w:rsid w:val="183A1D1D"/>
    <w:rsid w:val="195B1ED8"/>
    <w:rsid w:val="1967ABD9"/>
    <w:rsid w:val="1B308816"/>
    <w:rsid w:val="1B4F36F4"/>
    <w:rsid w:val="1BC83BA3"/>
    <w:rsid w:val="1C1FCE63"/>
    <w:rsid w:val="1C756BE5"/>
    <w:rsid w:val="1CE2CEEA"/>
    <w:rsid w:val="1D8E6B45"/>
    <w:rsid w:val="1E15AD46"/>
    <w:rsid w:val="1FE3BC22"/>
    <w:rsid w:val="21F3D227"/>
    <w:rsid w:val="2208E2BE"/>
    <w:rsid w:val="222B16EE"/>
    <w:rsid w:val="225B9510"/>
    <w:rsid w:val="23A6BAAB"/>
    <w:rsid w:val="23CFAD63"/>
    <w:rsid w:val="24A0C360"/>
    <w:rsid w:val="25C74AF5"/>
    <w:rsid w:val="26368A33"/>
    <w:rsid w:val="26573FFF"/>
    <w:rsid w:val="282F5182"/>
    <w:rsid w:val="2988E0FF"/>
    <w:rsid w:val="2AE91670"/>
    <w:rsid w:val="2AF126B1"/>
    <w:rsid w:val="2D77CFBB"/>
    <w:rsid w:val="2ED41463"/>
    <w:rsid w:val="2EECB3C3"/>
    <w:rsid w:val="2FA16515"/>
    <w:rsid w:val="2FF7839A"/>
    <w:rsid w:val="30D6C53F"/>
    <w:rsid w:val="30DA515E"/>
    <w:rsid w:val="30E5FB44"/>
    <w:rsid w:val="33D3EC9D"/>
    <w:rsid w:val="343D29A7"/>
    <w:rsid w:val="349F2C3A"/>
    <w:rsid w:val="34A69BFA"/>
    <w:rsid w:val="359E0958"/>
    <w:rsid w:val="382DE64A"/>
    <w:rsid w:val="3A099E79"/>
    <w:rsid w:val="3A11CECC"/>
    <w:rsid w:val="3ACBADA9"/>
    <w:rsid w:val="3BD23010"/>
    <w:rsid w:val="3C337632"/>
    <w:rsid w:val="3C9335A5"/>
    <w:rsid w:val="3D7911CB"/>
    <w:rsid w:val="3F2F98AD"/>
    <w:rsid w:val="40F255E2"/>
    <w:rsid w:val="41441A28"/>
    <w:rsid w:val="417A62F8"/>
    <w:rsid w:val="42B661BD"/>
    <w:rsid w:val="442DA552"/>
    <w:rsid w:val="446E04B2"/>
    <w:rsid w:val="4650F4BA"/>
    <w:rsid w:val="46A7B881"/>
    <w:rsid w:val="46EEB3C7"/>
    <w:rsid w:val="470979B5"/>
    <w:rsid w:val="47A1FD47"/>
    <w:rsid w:val="4C3812CC"/>
    <w:rsid w:val="4E52506A"/>
    <w:rsid w:val="50315C6C"/>
    <w:rsid w:val="50A94876"/>
    <w:rsid w:val="50F8DEF3"/>
    <w:rsid w:val="56936576"/>
    <w:rsid w:val="56993088"/>
    <w:rsid w:val="57EC932B"/>
    <w:rsid w:val="5930F862"/>
    <w:rsid w:val="59811526"/>
    <w:rsid w:val="59FE023B"/>
    <w:rsid w:val="5B39883B"/>
    <w:rsid w:val="5BB4594C"/>
    <w:rsid w:val="5C69FBD7"/>
    <w:rsid w:val="5DF68341"/>
    <w:rsid w:val="5F6B8CA0"/>
    <w:rsid w:val="628A2413"/>
    <w:rsid w:val="630A8AE8"/>
    <w:rsid w:val="64105A3B"/>
    <w:rsid w:val="64F4C909"/>
    <w:rsid w:val="67B6E949"/>
    <w:rsid w:val="68200E2B"/>
    <w:rsid w:val="6A21BA13"/>
    <w:rsid w:val="6A302F9F"/>
    <w:rsid w:val="6AD2FF8A"/>
    <w:rsid w:val="6B1ED8B8"/>
    <w:rsid w:val="6B2F3BB9"/>
    <w:rsid w:val="6B979DCF"/>
    <w:rsid w:val="6BF05861"/>
    <w:rsid w:val="6CC474EA"/>
    <w:rsid w:val="6CE02BD2"/>
    <w:rsid w:val="6CFA7C30"/>
    <w:rsid w:val="6DA8990E"/>
    <w:rsid w:val="6E5AD6AD"/>
    <w:rsid w:val="6EB22DE6"/>
    <w:rsid w:val="6F208626"/>
    <w:rsid w:val="6FAC5567"/>
    <w:rsid w:val="7032EC65"/>
    <w:rsid w:val="70384CF7"/>
    <w:rsid w:val="7044C8C2"/>
    <w:rsid w:val="73190AAE"/>
    <w:rsid w:val="74044132"/>
    <w:rsid w:val="7539D512"/>
    <w:rsid w:val="75F95A53"/>
    <w:rsid w:val="76796975"/>
    <w:rsid w:val="77D0BE34"/>
    <w:rsid w:val="79DEAC3D"/>
    <w:rsid w:val="7AAAC674"/>
    <w:rsid w:val="7BD6ED5C"/>
    <w:rsid w:val="7C05FA37"/>
    <w:rsid w:val="7E8395CD"/>
    <w:rsid w:val="7EAC36EF"/>
    <w:rsid w:val="7EF5C848"/>
    <w:rsid w:val="7F8C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0652"/>
  <w15:chartTrackingRefBased/>
  <w15:docId w15:val="{CCCE0642-75E9-44E6-AB4A-16FD1193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91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91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91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91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1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1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1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1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1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91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91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91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5910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910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910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910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910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910B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91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1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1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1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91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10B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1"/>
    <w:qFormat/>
    <w:rsid w:val="005910B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910B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91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910B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910B7"/>
    <w:rPr>
      <w:b/>
      <w:bCs/>
      <w:smallCaps/>
      <w:color w:val="0F4761" w:themeColor="accent1" w:themeShade="BF"/>
      <w:spacing w:val="5"/>
    </w:rPr>
  </w:style>
  <w:style w:type="paragraph" w:styleId="Brdtekst">
    <w:name w:val="Body Text"/>
    <w:basedOn w:val="Normal"/>
    <w:link w:val="BrdtekstTegn"/>
    <w:uiPriority w:val="1"/>
    <w:qFormat/>
    <w:rsid w:val="000849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36"/>
      <w:szCs w:val="36"/>
      <w14:ligatures w14:val="none"/>
    </w:rPr>
  </w:style>
  <w:style w:type="character" w:customStyle="1" w:styleId="BrdtekstTegn">
    <w:name w:val="Brødtekst Tegn"/>
    <w:basedOn w:val="Standardskriftforavsnitt"/>
    <w:link w:val="Brdtekst"/>
    <w:uiPriority w:val="1"/>
    <w:rsid w:val="00084927"/>
    <w:rPr>
      <w:rFonts w:ascii="Calibri" w:eastAsia="Calibri" w:hAnsi="Calibri" w:cs="Calibri"/>
      <w:kern w:val="0"/>
      <w:sz w:val="36"/>
      <w:szCs w:val="36"/>
      <w14:ligatures w14:val="non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981B79"/>
    <w:pPr>
      <w:spacing w:before="240" w:after="0" w:line="259" w:lineRule="auto"/>
      <w:outlineLvl w:val="9"/>
    </w:pPr>
    <w:rPr>
      <w:kern w:val="0"/>
      <w:sz w:val="32"/>
      <w:szCs w:val="32"/>
      <w:lang w:eastAsia="nb-NO"/>
      <w14:ligatures w14:val="none"/>
    </w:rPr>
  </w:style>
  <w:style w:type="paragraph" w:styleId="INNH2">
    <w:name w:val="toc 2"/>
    <w:basedOn w:val="Normal"/>
    <w:next w:val="Normal"/>
    <w:autoRedefine/>
    <w:uiPriority w:val="39"/>
    <w:unhideWhenUsed/>
    <w:rsid w:val="00981B79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981B79"/>
    <w:pPr>
      <w:spacing w:after="100"/>
      <w:ind w:left="480"/>
    </w:pPr>
  </w:style>
  <w:style w:type="character" w:styleId="Hyperkobling">
    <w:name w:val="Hyperlink"/>
    <w:basedOn w:val="Standardskriftforavsnitt"/>
    <w:uiPriority w:val="99"/>
    <w:unhideWhenUsed/>
    <w:rsid w:val="00981B79"/>
    <w:rPr>
      <w:color w:val="467886" w:themeColor="hyperlink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A41D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A41D9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A41D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emf"/><Relationship Id="rId19" Type="http://schemas.openxmlformats.org/officeDocument/2006/relationships/hyperlink" Target="https://composetogo.atlassian.net/servicedesk/customer/portal/101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E14EBF5CB26E46969DC5E800E4CB35" ma:contentTypeVersion="13" ma:contentTypeDescription="Opprett et nytt dokument." ma:contentTypeScope="" ma:versionID="30803b92c461e7bb2ec8a4577eda9e40">
  <xsd:schema xmlns:xsd="http://www.w3.org/2001/XMLSchema" xmlns:xs="http://www.w3.org/2001/XMLSchema" xmlns:p="http://schemas.microsoft.com/office/2006/metadata/properties" xmlns:ns2="97619d73-ef64-4869-b2f1-652d8553cbc8" xmlns:ns3="13892c75-3f7f-497c-ad6c-70d60d41d2e8" targetNamespace="http://schemas.microsoft.com/office/2006/metadata/properties" ma:root="true" ma:fieldsID="a3e1a94f27c1c11663aad2a466bbc83c" ns2:_="" ns3:_="">
    <xsd:import namespace="97619d73-ef64-4869-b2f1-652d8553cbc8"/>
    <xsd:import namespace="13892c75-3f7f-497c-ad6c-70d60d41d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19d73-ef64-4869-b2f1-652d8553c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7f25df69-762b-49bb-81d2-b109e5478d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92c75-3f7f-497c-ad6c-70d60d41d2e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248d4e9-fc7a-4989-b7f0-5f58c4c527d0}" ma:internalName="TaxCatchAll" ma:showField="CatchAllData" ma:web="13892c75-3f7f-497c-ad6c-70d60d41d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19d73-ef64-4869-b2f1-652d8553cbc8">
      <Terms xmlns="http://schemas.microsoft.com/office/infopath/2007/PartnerControls"/>
    </lcf76f155ced4ddcb4097134ff3c332f>
    <TaxCatchAll xmlns="13892c75-3f7f-497c-ad6c-70d60d41d2e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E9BC82-8F52-4A80-84EF-74377FC53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19d73-ef64-4869-b2f1-652d8553cbc8"/>
    <ds:schemaRef ds:uri="13892c75-3f7f-497c-ad6c-70d60d41d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6BA42-730D-48B4-9B57-A680268258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AECFA2-F8E3-47D1-86E5-481D477BD6DC}">
  <ds:schemaRefs>
    <ds:schemaRef ds:uri="http://schemas.microsoft.com/office/2006/metadata/properties"/>
    <ds:schemaRef ds:uri="http://schemas.microsoft.com/office/infopath/2007/PartnerControls"/>
    <ds:schemaRef ds:uri="97619d73-ef64-4869-b2f1-652d8553cbc8"/>
    <ds:schemaRef ds:uri="13892c75-3f7f-497c-ad6c-70d60d41d2e8"/>
  </ds:schemaRefs>
</ds:datastoreItem>
</file>

<file path=customXml/itemProps4.xml><?xml version="1.0" encoding="utf-8"?>
<ds:datastoreItem xmlns:ds="http://schemas.openxmlformats.org/officeDocument/2006/customXml" ds:itemID="{1B53C586-A631-4F25-B6AF-89578E689A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1592</Words>
  <Characters>8438</Characters>
  <Application>Microsoft Office Word</Application>
  <DocSecurity>0</DocSecurity>
  <Lines>70</Lines>
  <Paragraphs>20</Paragraphs>
  <ScaleCrop>false</ScaleCrop>
  <Company/>
  <LinksUpToDate>false</LinksUpToDate>
  <CharactersWithSpaces>10010</CharactersWithSpaces>
  <SharedDoc>false</SharedDoc>
  <HLinks>
    <vt:vector size="84" baseType="variant">
      <vt:variant>
        <vt:i4>589911</vt:i4>
      </vt:variant>
      <vt:variant>
        <vt:i4>81</vt:i4>
      </vt:variant>
      <vt:variant>
        <vt:i4>0</vt:i4>
      </vt:variant>
      <vt:variant>
        <vt:i4>5</vt:i4>
      </vt:variant>
      <vt:variant>
        <vt:lpwstr>https://composetogo.atlassian.net/servicedesk/customer/portal/101</vt:lpwstr>
      </vt:variant>
      <vt:variant>
        <vt:lpwstr/>
      </vt:variant>
      <vt:variant>
        <vt:i4>2818054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_Toc1158370311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_Toc163200555</vt:lpwstr>
      </vt:variant>
      <vt:variant>
        <vt:i4>1966130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_Toc651659037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_Toc182181982</vt:lpwstr>
      </vt:variant>
      <vt:variant>
        <vt:i4>2883588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_Toc1995982679</vt:lpwstr>
      </vt:variant>
      <vt:variant>
        <vt:i4>1572922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_Toc242624896</vt:lpwstr>
      </vt:variant>
      <vt:variant>
        <vt:i4>3014671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_Toc1993233262</vt:lpwstr>
      </vt:variant>
      <vt:variant>
        <vt:i4>2097164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_Toc1650636684</vt:lpwstr>
      </vt:variant>
      <vt:variant>
        <vt:i4>2883584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_Toc1167849861</vt:lpwstr>
      </vt:variant>
      <vt:variant>
        <vt:i4>2818056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_Toc1942024693</vt:lpwstr>
      </vt:variant>
      <vt:variant>
        <vt:i4>2424841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_Toc1749967228</vt:lpwstr>
      </vt:variant>
      <vt:variant>
        <vt:i4>2228224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_Toc2020261734</vt:lpwstr>
      </vt:variant>
      <vt:variant>
        <vt:i4>3080193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_Toc1375490433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Frøydis Børke</dc:creator>
  <cp:keywords/>
  <dc:description/>
  <cp:lastModifiedBy>Frøydis Børke</cp:lastModifiedBy>
  <cp:revision>2</cp:revision>
  <dcterms:created xsi:type="dcterms:W3CDTF">2026-03-23T10:17:00Z</dcterms:created>
  <dcterms:modified xsi:type="dcterms:W3CDTF">2026-03-23T10:17:00Z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0x01010037E14EBF5CB26E46969DC5E800E4CB35</vt:lpwstr>
  </property>
  <property fmtid="{D5CDD505-2E9C-101B-9397-08002B2CF9AE}" pid="3" name="MediaServiceImageTags">
    <vt:lpwstr/>
  </property>
</Properties>
</file>